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BFA51" w14:textId="2D7B62C4" w:rsidR="00C210E8" w:rsidRDefault="004840D1" w:rsidP="00B965D9">
      <w:pPr>
        <w:jc w:val="center"/>
        <w:rPr>
          <w:rStyle w:val="wixui-rich-texttext"/>
        </w:rPr>
      </w:pPr>
      <w:r w:rsidRPr="00B965D9">
        <w:rPr>
          <w:rStyle w:val="wixui-rich-texttext"/>
          <w:noProof/>
        </w:rPr>
        <mc:AlternateContent>
          <mc:Choice Requires="wps">
            <w:drawing>
              <wp:anchor distT="45720" distB="45720" distL="114300" distR="114300" simplePos="0" relativeHeight="251683840" behindDoc="0" locked="0" layoutInCell="1" allowOverlap="1" wp14:anchorId="206C5782" wp14:editId="19FBAB05">
                <wp:simplePos x="0" y="0"/>
                <wp:positionH relativeFrom="column">
                  <wp:posOffset>419100</wp:posOffset>
                </wp:positionH>
                <wp:positionV relativeFrom="paragraph">
                  <wp:posOffset>6350</wp:posOffset>
                </wp:positionV>
                <wp:extent cx="2038350" cy="1701800"/>
                <wp:effectExtent l="0" t="0" r="19050" b="12700"/>
                <wp:wrapSquare wrapText="bothSides"/>
                <wp:docPr id="2058640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701800"/>
                        </a:xfrm>
                        <a:prstGeom prst="rect">
                          <a:avLst/>
                        </a:prstGeom>
                        <a:solidFill>
                          <a:srgbClr val="FFFFFF"/>
                        </a:solidFill>
                        <a:ln w="9525">
                          <a:solidFill>
                            <a:srgbClr val="000000"/>
                          </a:solidFill>
                          <a:miter lim="800000"/>
                          <a:headEnd/>
                          <a:tailEnd/>
                        </a:ln>
                      </wps:spPr>
                      <wps:txbx>
                        <w:txbxContent>
                          <w:p w14:paraId="1872B606" w14:textId="33C1B3B8" w:rsidR="00406545" w:rsidRPr="004840D1" w:rsidRDefault="00406545" w:rsidP="002C3C05">
                            <w:pPr>
                              <w:jc w:val="center"/>
                              <w:rPr>
                                <w:i/>
                                <w:iCs/>
                                <w:sz w:val="48"/>
                                <w:szCs w:val="48"/>
                              </w:rPr>
                            </w:pPr>
                            <w:r w:rsidRPr="004840D1">
                              <w:rPr>
                                <w:i/>
                                <w:iCs/>
                                <w:sz w:val="48"/>
                                <w:szCs w:val="48"/>
                              </w:rPr>
                              <w:t xml:space="preserve">Collegiates </w:t>
                            </w:r>
                            <w:r w:rsidR="00CD1EF8" w:rsidRPr="004840D1">
                              <w:rPr>
                                <w:i/>
                                <w:iCs/>
                                <w:sz w:val="48"/>
                                <w:szCs w:val="48"/>
                              </w:rPr>
                              <w:t>Nationals</w:t>
                            </w:r>
                            <w:r w:rsidRPr="004840D1">
                              <w:rPr>
                                <w:i/>
                                <w:iCs/>
                                <w:sz w:val="48"/>
                                <w:szCs w:val="48"/>
                              </w:rPr>
                              <w:t xml:space="preserve"> </w:t>
                            </w:r>
                            <w:r w:rsidR="00A37830" w:rsidRPr="004840D1">
                              <w:rPr>
                                <w:i/>
                                <w:iCs/>
                                <w:sz w:val="48"/>
                                <w:szCs w:val="48"/>
                              </w:rPr>
                              <w:t>Know Before You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6C5782" id="_x0000_t202" coordsize="21600,21600" o:spt="202" path="m,l,21600r21600,l21600,xe">
                <v:stroke joinstyle="miter"/>
                <v:path gradientshapeok="t" o:connecttype="rect"/>
              </v:shapetype>
              <v:shape id="Text Box 2" o:spid="_x0000_s1026" type="#_x0000_t202" style="position:absolute;left:0;text-align:left;margin-left:33pt;margin-top:.5pt;width:160.5pt;height:13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">
                <v:textbox>
                  <w:txbxContent>
                    <w:p w14:paraId="1872B606" w14:textId="33C1B3B8" w:rsidR="00406545" w:rsidRPr="004840D1" w:rsidRDefault="00406545" w:rsidP="002C3C05">
                      <w:pPr>
                        <w:jc w:val="center"/>
                        <w:rPr>
                          <w:i/>
                          <w:iCs/>
                          <w:sz w:val="48"/>
                          <w:szCs w:val="48"/>
                        </w:rPr>
                      </w:pPr>
                      <w:r w:rsidRPr="004840D1">
                        <w:rPr>
                          <w:i/>
                          <w:iCs/>
                          <w:sz w:val="48"/>
                          <w:szCs w:val="48"/>
                        </w:rPr>
                        <w:t xml:space="preserve">Collegiates </w:t>
                      </w:r>
                      <w:r w:rsidR="00CD1EF8" w:rsidRPr="004840D1">
                        <w:rPr>
                          <w:i/>
                          <w:iCs/>
                          <w:sz w:val="48"/>
                          <w:szCs w:val="48"/>
                        </w:rPr>
                        <w:t>Nationals</w:t>
                      </w:r>
                      <w:r w:rsidRPr="004840D1">
                        <w:rPr>
                          <w:i/>
                          <w:iCs/>
                          <w:sz w:val="48"/>
                          <w:szCs w:val="48"/>
                        </w:rPr>
                        <w:t xml:space="preserve"> </w:t>
                      </w:r>
                      <w:r w:rsidR="00A37830" w:rsidRPr="004840D1">
                        <w:rPr>
                          <w:i/>
                          <w:iCs/>
                          <w:sz w:val="48"/>
                          <w:szCs w:val="48"/>
                        </w:rPr>
                        <w:t>Know Before You Go!</w:t>
                      </w:r>
                    </w:p>
                  </w:txbxContent>
                </v:textbox>
                <w10:wrap type="square"/>
              </v:shape>
            </w:pict>
          </mc:Fallback>
        </mc:AlternateContent>
      </w:r>
      <w:r w:rsidR="00020463" w:rsidRPr="00B965D9">
        <w:rPr>
          <w:rStyle w:val="wixui-rich-texttext"/>
          <w:noProof/>
        </w:rPr>
        <mc:AlternateContent>
          <mc:Choice Requires="wps">
            <w:drawing>
              <wp:anchor distT="45720" distB="45720" distL="114300" distR="114300" simplePos="0" relativeHeight="251686912" behindDoc="0" locked="0" layoutInCell="1" allowOverlap="1" wp14:anchorId="386B6D2E" wp14:editId="4E76523D">
                <wp:simplePos x="0" y="0"/>
                <wp:positionH relativeFrom="column">
                  <wp:posOffset>774700</wp:posOffset>
                </wp:positionH>
                <wp:positionV relativeFrom="paragraph">
                  <wp:posOffset>5207000</wp:posOffset>
                </wp:positionV>
                <wp:extent cx="1181100" cy="1111250"/>
                <wp:effectExtent l="0" t="0" r="19050" b="12700"/>
                <wp:wrapSquare wrapText="bothSides"/>
                <wp:docPr id="1911208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111250"/>
                        </a:xfrm>
                        <a:prstGeom prst="rect">
                          <a:avLst/>
                        </a:prstGeom>
                        <a:solidFill>
                          <a:srgbClr val="FFFFFF"/>
                        </a:solidFill>
                        <a:ln w="9525">
                          <a:solidFill>
                            <a:srgbClr val="000000"/>
                          </a:solidFill>
                          <a:miter lim="800000"/>
                          <a:headEnd/>
                          <a:tailEnd/>
                        </a:ln>
                      </wps:spPr>
                      <wps:txbx>
                        <w:txbxContent>
                          <w:p w14:paraId="7C17DDA9" w14:textId="10478F98" w:rsidR="00135642" w:rsidRDefault="00135642" w:rsidP="00135642">
                            <w:r>
                              <w:t xml:space="preserve">Judges, technical panel, music, </w:t>
                            </w:r>
                            <w:r w:rsidR="00076065">
                              <w:t xml:space="preserve">photo, </w:t>
                            </w:r>
                            <w:r w:rsidR="00020463">
                              <w:t>video, and</w:t>
                            </w:r>
                            <w:r>
                              <w:t xml:space="preserve"> announcing</w:t>
                            </w:r>
                            <w:r w:rsidR="00020463">
                              <w:t xml:space="preserve"> are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B6D2E" id="_x0000_s1027" type="#_x0000_t202" style="position:absolute;left:0;text-align:left;margin-left:61pt;margin-top:410pt;width:93pt;height:8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">
                <v:textbox>
                  <w:txbxContent>
                    <w:p w14:paraId="7C17DDA9" w14:textId="10478F98" w:rsidR="00135642" w:rsidRDefault="00135642" w:rsidP="00135642">
                      <w:r>
                        <w:t xml:space="preserve">Judges, technical panel, music, </w:t>
                      </w:r>
                      <w:r w:rsidR="00076065">
                        <w:t xml:space="preserve">photo, </w:t>
                      </w:r>
                      <w:r w:rsidR="00020463">
                        <w:t>video, and</w:t>
                      </w:r>
                      <w:r>
                        <w:t xml:space="preserve"> announcing</w:t>
                      </w:r>
                      <w:r w:rsidR="00020463">
                        <w:t xml:space="preserve"> are here.</w:t>
                      </w:r>
                    </w:p>
                  </w:txbxContent>
                </v:textbox>
                <w10:wrap type="square"/>
              </v:shape>
            </w:pict>
          </mc:Fallback>
        </mc:AlternateContent>
      </w:r>
      <w:r w:rsidR="00B9124C">
        <w:rPr>
          <w:noProof/>
        </w:rPr>
        <mc:AlternateContent>
          <mc:Choice Requires="wps">
            <w:drawing>
              <wp:anchor distT="0" distB="0" distL="114300" distR="114300" simplePos="0" relativeHeight="251695104" behindDoc="0" locked="0" layoutInCell="1" allowOverlap="1" wp14:anchorId="276480CC" wp14:editId="79752E33">
                <wp:simplePos x="0" y="0"/>
                <wp:positionH relativeFrom="column">
                  <wp:posOffset>7486650</wp:posOffset>
                </wp:positionH>
                <wp:positionV relativeFrom="paragraph">
                  <wp:posOffset>4508500</wp:posOffset>
                </wp:positionV>
                <wp:extent cx="882650" cy="635000"/>
                <wp:effectExtent l="38100" t="38100" r="31750" b="31750"/>
                <wp:wrapNone/>
                <wp:docPr id="1167016434" name="Straight Arrow Connector 1"/>
                <wp:cNvGraphicFramePr/>
                <a:graphic xmlns:a="http://schemas.openxmlformats.org/drawingml/2006/main">
                  <a:graphicData uri="http://schemas.microsoft.com/office/word/2010/wordprocessingShape">
                    <wps:wsp>
                      <wps:cNvCnPr/>
                      <wps:spPr>
                        <a:xfrm flipH="1" flipV="1">
                          <a:off x="0" y="0"/>
                          <a:ext cx="882650" cy="635000"/>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6BD98E" id="_x0000_t32" coordsize="21600,21600" o:spt="32" o:oned="t" path="m,l21600,21600e" filled="f">
                <v:path arrowok="t" fillok="f" o:connecttype="none"/>
                <o:lock v:ext="edit" shapetype="t"/>
              </v:shapetype>
              <v:shape id="Straight Arrow Connector 1" o:spid="_x0000_s1026" type="#_x0000_t32" style="position:absolute;margin-left:589.5pt;margin-top:355pt;width:69.5pt;height:50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" strokecolor="black [3200]" strokeweight="2pt">
                <v:stroke endarrow="block" joinstyle="miter"/>
              </v:shape>
            </w:pict>
          </mc:Fallback>
        </mc:AlternateContent>
      </w:r>
      <w:r w:rsidR="00B9124C" w:rsidRPr="00B965D9">
        <w:rPr>
          <w:rStyle w:val="wixui-rich-texttext"/>
          <w:noProof/>
        </w:rPr>
        <mc:AlternateContent>
          <mc:Choice Requires="wps">
            <w:drawing>
              <wp:anchor distT="45720" distB="45720" distL="114300" distR="114300" simplePos="0" relativeHeight="251693056" behindDoc="0" locked="0" layoutInCell="1" allowOverlap="1" wp14:anchorId="2C116849" wp14:editId="7F798989">
                <wp:simplePos x="0" y="0"/>
                <wp:positionH relativeFrom="column">
                  <wp:posOffset>8439150</wp:posOffset>
                </wp:positionH>
                <wp:positionV relativeFrom="paragraph">
                  <wp:posOffset>4565650</wp:posOffset>
                </wp:positionV>
                <wp:extent cx="895350" cy="1054100"/>
                <wp:effectExtent l="0" t="0" r="19050" b="12700"/>
                <wp:wrapSquare wrapText="bothSides"/>
                <wp:docPr id="1248650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054100"/>
                        </a:xfrm>
                        <a:prstGeom prst="rect">
                          <a:avLst/>
                        </a:prstGeom>
                        <a:solidFill>
                          <a:srgbClr val="FFFFFF"/>
                        </a:solidFill>
                        <a:ln w="9525">
                          <a:solidFill>
                            <a:srgbClr val="000000"/>
                          </a:solidFill>
                          <a:miter lim="800000"/>
                          <a:headEnd/>
                          <a:tailEnd/>
                        </a:ln>
                      </wps:spPr>
                      <wps:txbx>
                        <w:txbxContent>
                          <w:p w14:paraId="3CE66AA7" w14:textId="77777777" w:rsidR="00BE58F6" w:rsidRDefault="00BE58F6" w:rsidP="00BE58F6">
                            <w:r>
                              <w:t>Judges, technical panel, music, and announcing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16849" id="_x0000_s1028" type="#_x0000_t202" style="position:absolute;left:0;text-align:left;margin-left:664.5pt;margin-top:359.5pt;width:70.5pt;height:83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">
                <v:textbox>
                  <w:txbxContent>
                    <w:p w14:paraId="3CE66AA7" w14:textId="77777777" w:rsidR="00BE58F6" w:rsidRDefault="00BE58F6" w:rsidP="00BE58F6">
                      <w:r>
                        <w:t>Judges, technical panel, music, and announcing</w:t>
                      </w:r>
                    </w:p>
                  </w:txbxContent>
                </v:textbox>
                <w10:wrap type="square"/>
              </v:shape>
            </w:pict>
          </mc:Fallback>
        </mc:AlternateContent>
      </w:r>
      <w:r w:rsidR="00B9124C" w:rsidRPr="00B965D9">
        <w:rPr>
          <w:rStyle w:val="wixui-rich-texttext"/>
          <w:noProof/>
        </w:rPr>
        <mc:AlternateContent>
          <mc:Choice Requires="wps">
            <w:drawing>
              <wp:anchor distT="45720" distB="45720" distL="114300" distR="114300" simplePos="0" relativeHeight="251662848" behindDoc="0" locked="0" layoutInCell="1" allowOverlap="1" wp14:anchorId="331C8895" wp14:editId="285D6C17">
                <wp:simplePos x="0" y="0"/>
                <wp:positionH relativeFrom="column">
                  <wp:posOffset>8483600</wp:posOffset>
                </wp:positionH>
                <wp:positionV relativeFrom="paragraph">
                  <wp:posOffset>5727700</wp:posOffset>
                </wp:positionV>
                <wp:extent cx="876300" cy="1104900"/>
                <wp:effectExtent l="0" t="0" r="19050" b="19050"/>
                <wp:wrapSquare wrapText="bothSides"/>
                <wp:docPr id="7066140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104900"/>
                        </a:xfrm>
                        <a:prstGeom prst="rect">
                          <a:avLst/>
                        </a:prstGeom>
                        <a:solidFill>
                          <a:srgbClr val="FFFFFF"/>
                        </a:solidFill>
                        <a:ln w="9525">
                          <a:solidFill>
                            <a:srgbClr val="000000"/>
                          </a:solidFill>
                          <a:miter lim="800000"/>
                          <a:headEnd/>
                          <a:tailEnd/>
                        </a:ln>
                      </wps:spPr>
                      <wps:txbx>
                        <w:txbxContent>
                          <w:p w14:paraId="759A9B67" w14:textId="0A119FF2" w:rsidR="00B965D9" w:rsidRDefault="00D03E5D" w:rsidP="00B965D9">
                            <w:r>
                              <w:t>Entrance t</w:t>
                            </w:r>
                            <w:r w:rsidR="00B965D9">
                              <w:t xml:space="preserve">o </w:t>
                            </w:r>
                            <w:r w:rsidR="00F02E5F">
                              <w:t>Grey</w:t>
                            </w:r>
                            <w:r w:rsidR="0037493E">
                              <w:t xml:space="preserve"> for s</w:t>
                            </w:r>
                            <w:r w:rsidR="00B965D9">
                              <w:t>katers</w:t>
                            </w:r>
                            <w:r w:rsidR="0037493E">
                              <w:t xml:space="preserve">, </w:t>
                            </w:r>
                            <w:r w:rsidR="00B965D9">
                              <w:t>spectators</w:t>
                            </w:r>
                            <w:r w:rsidR="0037493E">
                              <w:t xml:space="preserve">, officials.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C8895" id="_x0000_s1029" type="#_x0000_t202" style="position:absolute;left:0;text-align:left;margin-left:668pt;margin-top:451pt;width:69pt;height:87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">
                <v:textbox>
                  <w:txbxContent>
                    <w:p w14:paraId="759A9B67" w14:textId="0A119FF2" w:rsidR="00B965D9" w:rsidRDefault="00D03E5D" w:rsidP="00B965D9">
                      <w:r>
                        <w:t>Entrance t</w:t>
                      </w:r>
                      <w:r w:rsidR="00B965D9">
                        <w:t xml:space="preserve">o </w:t>
                      </w:r>
                      <w:r w:rsidR="00F02E5F">
                        <w:t>Grey</w:t>
                      </w:r>
                      <w:r w:rsidR="0037493E">
                        <w:t xml:space="preserve"> for s</w:t>
                      </w:r>
                      <w:r w:rsidR="00B965D9">
                        <w:t>katers</w:t>
                      </w:r>
                      <w:r w:rsidR="0037493E">
                        <w:t xml:space="preserve">, </w:t>
                      </w:r>
                      <w:r w:rsidR="00B965D9">
                        <w:t>spectators</w:t>
                      </w:r>
                      <w:r w:rsidR="0037493E">
                        <w:t xml:space="preserve">, officials. </w:t>
                      </w:r>
                    </w:p>
                  </w:txbxContent>
                </v:textbox>
                <w10:wrap type="square"/>
              </v:shape>
            </w:pict>
          </mc:Fallback>
        </mc:AlternateContent>
      </w:r>
      <w:r w:rsidR="00DA0EF5" w:rsidRPr="00B965D9">
        <w:rPr>
          <w:rStyle w:val="wixui-rich-texttext"/>
          <w:noProof/>
        </w:rPr>
        <mc:AlternateContent>
          <mc:Choice Requires="wps">
            <w:drawing>
              <wp:anchor distT="45720" distB="45720" distL="114300" distR="114300" simplePos="0" relativeHeight="251665408" behindDoc="0" locked="0" layoutInCell="1" allowOverlap="1" wp14:anchorId="42B31462" wp14:editId="7FAA0CF5">
                <wp:simplePos x="0" y="0"/>
                <wp:positionH relativeFrom="column">
                  <wp:posOffset>8426450</wp:posOffset>
                </wp:positionH>
                <wp:positionV relativeFrom="paragraph">
                  <wp:posOffset>1149350</wp:posOffset>
                </wp:positionV>
                <wp:extent cx="946150" cy="1060450"/>
                <wp:effectExtent l="0" t="0" r="25400" b="25400"/>
                <wp:wrapSquare wrapText="bothSides"/>
                <wp:docPr id="789279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060450"/>
                        </a:xfrm>
                        <a:prstGeom prst="rect">
                          <a:avLst/>
                        </a:prstGeom>
                        <a:solidFill>
                          <a:srgbClr val="FFFFFF"/>
                        </a:solidFill>
                        <a:ln w="9525">
                          <a:solidFill>
                            <a:srgbClr val="000000"/>
                          </a:solidFill>
                          <a:miter lim="800000"/>
                          <a:headEnd/>
                          <a:tailEnd/>
                        </a:ln>
                      </wps:spPr>
                      <wps:txbx>
                        <w:txbxContent>
                          <w:p w14:paraId="6F256927" w14:textId="4C8BD735" w:rsidR="00B965D9" w:rsidRDefault="00DA0EF5" w:rsidP="00B965D9">
                            <w:r>
                              <w:t>Stairs for</w:t>
                            </w:r>
                            <w:r w:rsidR="00B965D9">
                              <w:t xml:space="preserve"> spectators going to watch </w:t>
                            </w:r>
                            <w:r w:rsidR="003C43CB">
                              <w:t xml:space="preserve">in </w:t>
                            </w:r>
                            <w:r w:rsidR="00F02E5F">
                              <w:t>Grey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31462" id="_x0000_s1030" type="#_x0000_t202" style="position:absolute;left:0;text-align:left;margin-left:663.5pt;margin-top:90.5pt;width:74.5pt;height:8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">
                <v:textbox>
                  <w:txbxContent>
                    <w:p w14:paraId="6F256927" w14:textId="4C8BD735" w:rsidR="00B965D9" w:rsidRDefault="00DA0EF5" w:rsidP="00B965D9">
                      <w:r>
                        <w:t>Stairs for</w:t>
                      </w:r>
                      <w:r w:rsidR="00B965D9">
                        <w:t xml:space="preserve"> spectators going to watch </w:t>
                      </w:r>
                      <w:r w:rsidR="003C43CB">
                        <w:t xml:space="preserve">in </w:t>
                      </w:r>
                      <w:r w:rsidR="00F02E5F">
                        <w:t>Grey</w:t>
                      </w:r>
                    </w:p>
                  </w:txbxContent>
                </v:textbox>
                <w10:wrap type="square"/>
              </v:shape>
            </w:pict>
          </mc:Fallback>
        </mc:AlternateContent>
      </w:r>
      <w:r w:rsidR="00DA0EF5">
        <w:rPr>
          <w:noProof/>
        </w:rPr>
        <mc:AlternateContent>
          <mc:Choice Requires="wps">
            <w:drawing>
              <wp:anchor distT="0" distB="0" distL="114300" distR="114300" simplePos="0" relativeHeight="251697152" behindDoc="0" locked="0" layoutInCell="1" allowOverlap="1" wp14:anchorId="5AAB8E9D" wp14:editId="04A98827">
                <wp:simplePos x="0" y="0"/>
                <wp:positionH relativeFrom="column">
                  <wp:posOffset>6216650</wp:posOffset>
                </wp:positionH>
                <wp:positionV relativeFrom="paragraph">
                  <wp:posOffset>3352800</wp:posOffset>
                </wp:positionV>
                <wp:extent cx="2152650" cy="787400"/>
                <wp:effectExtent l="38100" t="0" r="19050" b="69850"/>
                <wp:wrapNone/>
                <wp:docPr id="969178713" name="Straight Arrow Connector 1"/>
                <wp:cNvGraphicFramePr/>
                <a:graphic xmlns:a="http://schemas.openxmlformats.org/drawingml/2006/main">
                  <a:graphicData uri="http://schemas.microsoft.com/office/word/2010/wordprocessingShape">
                    <wps:wsp>
                      <wps:cNvCnPr/>
                      <wps:spPr>
                        <a:xfrm flipH="1">
                          <a:off x="0" y="0"/>
                          <a:ext cx="2152650" cy="787400"/>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343AC9" id="Straight Arrow Connector 1" o:spid="_x0000_s1026" type="#_x0000_t32" style="position:absolute;margin-left:489.5pt;margin-top:264pt;width:169.5pt;height:62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" strokecolor="black [3200]" strokeweight="2pt">
                <v:stroke endarrow="block" joinstyle="miter"/>
              </v:shape>
            </w:pict>
          </mc:Fallback>
        </mc:AlternateContent>
      </w:r>
      <w:r w:rsidR="00DA0EF5">
        <w:rPr>
          <w:noProof/>
        </w:rPr>
        <mc:AlternateContent>
          <mc:Choice Requires="wps">
            <w:drawing>
              <wp:anchor distT="0" distB="0" distL="114300" distR="114300" simplePos="0" relativeHeight="251680768" behindDoc="0" locked="0" layoutInCell="1" allowOverlap="1" wp14:anchorId="5F13E480" wp14:editId="464B2058">
                <wp:simplePos x="0" y="0"/>
                <wp:positionH relativeFrom="column">
                  <wp:posOffset>6584950</wp:posOffset>
                </wp:positionH>
                <wp:positionV relativeFrom="paragraph">
                  <wp:posOffset>4089400</wp:posOffset>
                </wp:positionV>
                <wp:extent cx="1720850" cy="635000"/>
                <wp:effectExtent l="19050" t="0" r="31750" b="69850"/>
                <wp:wrapNone/>
                <wp:docPr id="1985973464" name="Straight Arrow Connector 1"/>
                <wp:cNvGraphicFramePr/>
                <a:graphic xmlns:a="http://schemas.openxmlformats.org/drawingml/2006/main">
                  <a:graphicData uri="http://schemas.microsoft.com/office/word/2010/wordprocessingShape">
                    <wps:wsp>
                      <wps:cNvCnPr/>
                      <wps:spPr>
                        <a:xfrm flipH="1">
                          <a:off x="0" y="0"/>
                          <a:ext cx="1720850" cy="635000"/>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E0D4D1" id="Straight Arrow Connector 1" o:spid="_x0000_s1026" type="#_x0000_t32" style="position:absolute;margin-left:518.5pt;margin-top:322pt;width:135.5pt;height:50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" strokecolor="black [3200]" strokeweight="2pt">
                <v:stroke endarrow="block" joinstyle="miter"/>
              </v:shape>
            </w:pict>
          </mc:Fallback>
        </mc:AlternateContent>
      </w:r>
      <w:r w:rsidR="00DA0EF5" w:rsidRPr="00B965D9">
        <w:rPr>
          <w:rStyle w:val="wixui-rich-texttext"/>
          <w:noProof/>
        </w:rPr>
        <mc:AlternateContent>
          <mc:Choice Requires="wps">
            <w:drawing>
              <wp:anchor distT="45720" distB="45720" distL="114300" distR="114300" simplePos="0" relativeHeight="251678720" behindDoc="0" locked="0" layoutInCell="1" allowOverlap="1" wp14:anchorId="0AC1F8EC" wp14:editId="1F010EA7">
                <wp:simplePos x="0" y="0"/>
                <wp:positionH relativeFrom="column">
                  <wp:posOffset>8420100</wp:posOffset>
                </wp:positionH>
                <wp:positionV relativeFrom="paragraph">
                  <wp:posOffset>3117850</wp:posOffset>
                </wp:positionV>
                <wp:extent cx="920750" cy="1358900"/>
                <wp:effectExtent l="0" t="0" r="12700" b="12700"/>
                <wp:wrapSquare wrapText="bothSides"/>
                <wp:docPr id="638790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358900"/>
                        </a:xfrm>
                        <a:prstGeom prst="rect">
                          <a:avLst/>
                        </a:prstGeom>
                        <a:solidFill>
                          <a:srgbClr val="FFFFFF"/>
                        </a:solidFill>
                        <a:ln w="9525">
                          <a:solidFill>
                            <a:srgbClr val="000000"/>
                          </a:solidFill>
                          <a:miter lim="800000"/>
                          <a:headEnd/>
                          <a:tailEnd/>
                        </a:ln>
                      </wps:spPr>
                      <wps:txbx>
                        <w:txbxContent>
                          <w:p w14:paraId="03FE03C6" w14:textId="23A8AFE2" w:rsidR="00DA0EF5" w:rsidRDefault="00DA0EF5" w:rsidP="00B9124C">
                            <w:pPr>
                              <w:spacing w:after="0"/>
                            </w:pPr>
                            <w:r>
                              <w:t xml:space="preserve">Spectator </w:t>
                            </w:r>
                            <w:r w:rsidR="00AA0D47">
                              <w:t>upstairs</w:t>
                            </w:r>
                            <w:r>
                              <w:t xml:space="preserve"> seating</w:t>
                            </w:r>
                          </w:p>
                          <w:p w14:paraId="4B907F98" w14:textId="160034F1" w:rsidR="00B9124C" w:rsidRDefault="00B9124C" w:rsidP="00B9124C">
                            <w:pPr>
                              <w:spacing w:after="0"/>
                            </w:pPr>
                            <w:r>
                              <w:t>----------------</w:t>
                            </w:r>
                          </w:p>
                          <w:p w14:paraId="546DD8F4" w14:textId="52A36CFC" w:rsidR="00DD0A45" w:rsidRDefault="00F13B4A" w:rsidP="00DD0A45">
                            <w:r>
                              <w:t>Skaters e</w:t>
                            </w:r>
                            <w:r w:rsidR="00DD0A45">
                              <w:t>ntrance to ice</w:t>
                            </w:r>
                            <w:r w:rsidR="00327EE1">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1F8EC" id="_x0000_s1031" type="#_x0000_t202" style="position:absolute;left:0;text-align:left;margin-left:663pt;margin-top:245.5pt;width:72.5pt;height:107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">
                <v:textbox>
                  <w:txbxContent>
                    <w:p w14:paraId="03FE03C6" w14:textId="23A8AFE2" w:rsidR="00DA0EF5" w:rsidRDefault="00DA0EF5" w:rsidP="00B9124C">
                      <w:pPr>
                        <w:spacing w:after="0"/>
                      </w:pPr>
                      <w:r>
                        <w:t xml:space="preserve">Spectator </w:t>
                      </w:r>
                      <w:r w:rsidR="00AA0D47">
                        <w:t>upstairs</w:t>
                      </w:r>
                      <w:r>
                        <w:t xml:space="preserve"> seating</w:t>
                      </w:r>
                    </w:p>
                    <w:p w14:paraId="4B907F98" w14:textId="160034F1" w:rsidR="00B9124C" w:rsidRDefault="00B9124C" w:rsidP="00B9124C">
                      <w:pPr>
                        <w:spacing w:after="0"/>
                      </w:pPr>
                      <w:r>
                        <w:t>----------------</w:t>
                      </w:r>
                    </w:p>
                    <w:p w14:paraId="546DD8F4" w14:textId="52A36CFC" w:rsidR="00DD0A45" w:rsidRDefault="00F13B4A" w:rsidP="00DD0A45">
                      <w:r>
                        <w:t>Skaters e</w:t>
                      </w:r>
                      <w:r w:rsidR="00DD0A45">
                        <w:t>ntrance to ice</w:t>
                      </w:r>
                      <w:r w:rsidR="00327EE1">
                        <w:t xml:space="preserve">. </w:t>
                      </w:r>
                    </w:p>
                  </w:txbxContent>
                </v:textbox>
                <w10:wrap type="square"/>
              </v:shape>
            </w:pict>
          </mc:Fallback>
        </mc:AlternateContent>
      </w:r>
      <w:r w:rsidR="00DA0EF5">
        <w:rPr>
          <w:noProof/>
        </w:rPr>
        <mc:AlternateContent>
          <mc:Choice Requires="wps">
            <w:drawing>
              <wp:anchor distT="0" distB="0" distL="114300" distR="114300" simplePos="0" relativeHeight="251672576" behindDoc="0" locked="0" layoutInCell="1" allowOverlap="1" wp14:anchorId="5A9B28B8" wp14:editId="51CC2CA4">
                <wp:simplePos x="0" y="0"/>
                <wp:positionH relativeFrom="column">
                  <wp:posOffset>7607300</wp:posOffset>
                </wp:positionH>
                <wp:positionV relativeFrom="paragraph">
                  <wp:posOffset>5187950</wp:posOffset>
                </wp:positionV>
                <wp:extent cx="812800" cy="844550"/>
                <wp:effectExtent l="38100" t="38100" r="25400" b="31750"/>
                <wp:wrapNone/>
                <wp:docPr id="599283043" name="Straight Arrow Connector 1"/>
                <wp:cNvGraphicFramePr/>
                <a:graphic xmlns:a="http://schemas.openxmlformats.org/drawingml/2006/main">
                  <a:graphicData uri="http://schemas.microsoft.com/office/word/2010/wordprocessingShape">
                    <wps:wsp>
                      <wps:cNvCnPr/>
                      <wps:spPr>
                        <a:xfrm flipH="1" flipV="1">
                          <a:off x="0" y="0"/>
                          <a:ext cx="812800" cy="844550"/>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BC19D3" id="Straight Arrow Connector 1" o:spid="_x0000_s1026" type="#_x0000_t32" style="position:absolute;margin-left:599pt;margin-top:408.5pt;width:64pt;height:66.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" strokecolor="black [3200]" strokeweight="2pt">
                <v:stroke endarrow="block" joinstyle="miter"/>
              </v:shape>
            </w:pict>
          </mc:Fallback>
        </mc:AlternateContent>
      </w:r>
      <w:r w:rsidR="00EB4812">
        <w:rPr>
          <w:noProof/>
        </w:rPr>
        <mc:AlternateContent>
          <mc:Choice Requires="wps">
            <w:drawing>
              <wp:anchor distT="0" distB="0" distL="114300" distR="114300" simplePos="0" relativeHeight="251666432" behindDoc="0" locked="0" layoutInCell="1" allowOverlap="1" wp14:anchorId="0E775BB6" wp14:editId="4F5CB502">
                <wp:simplePos x="0" y="0"/>
                <wp:positionH relativeFrom="column">
                  <wp:posOffset>2006600</wp:posOffset>
                </wp:positionH>
                <wp:positionV relativeFrom="paragraph">
                  <wp:posOffset>2616200</wp:posOffset>
                </wp:positionV>
                <wp:extent cx="876300" cy="1263650"/>
                <wp:effectExtent l="0" t="0" r="57150" b="50800"/>
                <wp:wrapNone/>
                <wp:docPr id="1136518227" name="Straight Arrow Connector 1"/>
                <wp:cNvGraphicFramePr/>
                <a:graphic xmlns:a="http://schemas.openxmlformats.org/drawingml/2006/main">
                  <a:graphicData uri="http://schemas.microsoft.com/office/word/2010/wordprocessingShape">
                    <wps:wsp>
                      <wps:cNvCnPr/>
                      <wps:spPr>
                        <a:xfrm>
                          <a:off x="0" y="0"/>
                          <a:ext cx="876300" cy="1263650"/>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AE756B" id="Straight Arrow Connector 1" o:spid="_x0000_s1026" type="#_x0000_t32" style="position:absolute;margin-left:158pt;margin-top:206pt;width:69pt;height: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" strokecolor="black [3200]" strokeweight="2pt">
                <v:stroke endarrow="block" joinstyle="miter"/>
              </v:shape>
            </w:pict>
          </mc:Fallback>
        </mc:AlternateContent>
      </w:r>
      <w:r w:rsidR="00135642">
        <w:rPr>
          <w:noProof/>
        </w:rPr>
        <mc:AlternateContent>
          <mc:Choice Requires="wps">
            <w:drawing>
              <wp:anchor distT="0" distB="0" distL="114300" distR="114300" simplePos="0" relativeHeight="251688960" behindDoc="0" locked="0" layoutInCell="1" allowOverlap="1" wp14:anchorId="169926B8" wp14:editId="5A36ECBC">
                <wp:simplePos x="0" y="0"/>
                <wp:positionH relativeFrom="column">
                  <wp:posOffset>2120900</wp:posOffset>
                </wp:positionH>
                <wp:positionV relativeFrom="paragraph">
                  <wp:posOffset>4692650</wp:posOffset>
                </wp:positionV>
                <wp:extent cx="2362200" cy="819150"/>
                <wp:effectExtent l="0" t="38100" r="57150" b="19050"/>
                <wp:wrapNone/>
                <wp:docPr id="2094231406" name="Straight Arrow Connector 1"/>
                <wp:cNvGraphicFramePr/>
                <a:graphic xmlns:a="http://schemas.openxmlformats.org/drawingml/2006/main">
                  <a:graphicData uri="http://schemas.microsoft.com/office/word/2010/wordprocessingShape">
                    <wps:wsp>
                      <wps:cNvCnPr/>
                      <wps:spPr>
                        <a:xfrm flipV="1">
                          <a:off x="0" y="0"/>
                          <a:ext cx="2362200" cy="819150"/>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6A4971" id="Straight Arrow Connector 1" o:spid="_x0000_s1026" type="#_x0000_t32" style="position:absolute;margin-left:167pt;margin-top:369.5pt;width:186pt;height:64.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" strokecolor="black [3200]" strokeweight="2pt">
                <v:stroke endarrow="block" joinstyle="miter"/>
              </v:shape>
            </w:pict>
          </mc:Fallback>
        </mc:AlternateContent>
      </w:r>
      <w:r w:rsidR="00135642" w:rsidRPr="00B965D9">
        <w:rPr>
          <w:rStyle w:val="wixui-rich-texttext"/>
          <w:noProof/>
        </w:rPr>
        <mc:AlternateContent>
          <mc:Choice Requires="wps">
            <w:drawing>
              <wp:anchor distT="45720" distB="45720" distL="114300" distR="114300" simplePos="0" relativeHeight="251661824" behindDoc="0" locked="0" layoutInCell="1" allowOverlap="1" wp14:anchorId="27E7C78F" wp14:editId="1E50325A">
                <wp:simplePos x="0" y="0"/>
                <wp:positionH relativeFrom="column">
                  <wp:posOffset>717550</wp:posOffset>
                </wp:positionH>
                <wp:positionV relativeFrom="paragraph">
                  <wp:posOffset>3549650</wp:posOffset>
                </wp:positionV>
                <wp:extent cx="1250950" cy="1377950"/>
                <wp:effectExtent l="0" t="0" r="25400" b="12700"/>
                <wp:wrapSquare wrapText="bothSides"/>
                <wp:docPr id="1081364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377950"/>
                        </a:xfrm>
                        <a:prstGeom prst="rect">
                          <a:avLst/>
                        </a:prstGeom>
                        <a:solidFill>
                          <a:srgbClr val="FFFFFF"/>
                        </a:solidFill>
                        <a:ln w="9525">
                          <a:solidFill>
                            <a:srgbClr val="000000"/>
                          </a:solidFill>
                          <a:miter lim="800000"/>
                          <a:headEnd/>
                          <a:tailEnd/>
                        </a:ln>
                      </wps:spPr>
                      <wps:txbx>
                        <w:txbxContent>
                          <w:p w14:paraId="154BC14B" w14:textId="555AEDC4" w:rsidR="00B965D9" w:rsidRDefault="00B965D9" w:rsidP="00B965D9">
                            <w:r>
                              <w:t>Skaters enter the ice. Roping is set up to control flow and keep skaters and spectators apart</w:t>
                            </w:r>
                            <w:r w:rsidR="000432FE">
                              <w:t>. Spectators may not linger.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7C78F" id="_x0000_s1032" type="#_x0000_t202" style="position:absolute;left:0;text-align:left;margin-left:56.5pt;margin-top:279.5pt;width:98.5pt;height:108.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">
                <v:textbox>
                  <w:txbxContent>
                    <w:p w14:paraId="154BC14B" w14:textId="555AEDC4" w:rsidR="00B965D9" w:rsidRDefault="00B965D9" w:rsidP="00B965D9">
                      <w:r>
                        <w:t>Skaters enter the ice. Roping is set up to control flow and keep skaters and spectators apart</w:t>
                      </w:r>
                      <w:r w:rsidR="000432FE">
                        <w:t>. Spectators may not linger.</w:t>
                      </w:r>
                    </w:p>
                  </w:txbxContent>
                </v:textbox>
                <w10:wrap type="square"/>
              </v:shape>
            </w:pict>
          </mc:Fallback>
        </mc:AlternateContent>
      </w:r>
      <w:r w:rsidR="00695F88">
        <w:rPr>
          <w:noProof/>
        </w:rPr>
        <mc:AlternateContent>
          <mc:Choice Requires="wps">
            <w:drawing>
              <wp:anchor distT="0" distB="0" distL="114300" distR="114300" simplePos="0" relativeHeight="251668480" behindDoc="0" locked="0" layoutInCell="1" allowOverlap="1" wp14:anchorId="674EA6B0" wp14:editId="499D69AF">
                <wp:simplePos x="0" y="0"/>
                <wp:positionH relativeFrom="column">
                  <wp:posOffset>2114550</wp:posOffset>
                </wp:positionH>
                <wp:positionV relativeFrom="paragraph">
                  <wp:posOffset>3898900</wp:posOffset>
                </wp:positionV>
                <wp:extent cx="1727200" cy="431800"/>
                <wp:effectExtent l="0" t="57150" r="0" b="25400"/>
                <wp:wrapNone/>
                <wp:docPr id="270845895" name="Straight Arrow Connector 1"/>
                <wp:cNvGraphicFramePr/>
                <a:graphic xmlns:a="http://schemas.openxmlformats.org/drawingml/2006/main">
                  <a:graphicData uri="http://schemas.microsoft.com/office/word/2010/wordprocessingShape">
                    <wps:wsp>
                      <wps:cNvCnPr/>
                      <wps:spPr>
                        <a:xfrm flipV="1">
                          <a:off x="0" y="0"/>
                          <a:ext cx="1727200" cy="431800"/>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008E59" id="Straight Arrow Connector 1" o:spid="_x0000_s1026" type="#_x0000_t32" style="position:absolute;margin-left:166.5pt;margin-top:307pt;width:136pt;height:34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" strokecolor="black [3200]" strokeweight="2pt">
                <v:stroke endarrow="block" joinstyle="miter"/>
              </v:shape>
            </w:pict>
          </mc:Fallback>
        </mc:AlternateContent>
      </w:r>
      <w:r w:rsidR="00564836" w:rsidRPr="00B965D9">
        <w:rPr>
          <w:rStyle w:val="wixui-rich-texttext"/>
          <w:noProof/>
        </w:rPr>
        <mc:AlternateContent>
          <mc:Choice Requires="wps">
            <w:drawing>
              <wp:anchor distT="45720" distB="45720" distL="114300" distR="114300" simplePos="0" relativeHeight="251657728" behindDoc="0" locked="0" layoutInCell="1" allowOverlap="1" wp14:anchorId="257AA3B8" wp14:editId="238D8D28">
                <wp:simplePos x="0" y="0"/>
                <wp:positionH relativeFrom="column">
                  <wp:posOffset>717550</wp:posOffset>
                </wp:positionH>
                <wp:positionV relativeFrom="paragraph">
                  <wp:posOffset>1924050</wp:posOffset>
                </wp:positionV>
                <wp:extent cx="1231900" cy="113030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1130300"/>
                        </a:xfrm>
                        <a:prstGeom prst="rect">
                          <a:avLst/>
                        </a:prstGeom>
                        <a:solidFill>
                          <a:srgbClr val="FFFFFF"/>
                        </a:solidFill>
                        <a:ln w="9525">
                          <a:solidFill>
                            <a:srgbClr val="000000"/>
                          </a:solidFill>
                          <a:miter lim="800000"/>
                          <a:headEnd/>
                          <a:tailEnd/>
                        </a:ln>
                      </wps:spPr>
                      <wps:txbx>
                        <w:txbxContent>
                          <w:p w14:paraId="6446F954" w14:textId="1C605B30" w:rsidR="00B965D9" w:rsidRDefault="00B965D9">
                            <w:r>
                              <w:t>Skaters entrance. Registration is here and the entrance to the Sharks rink</w:t>
                            </w:r>
                            <w:r w:rsidR="00FD036E">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AA3B8" id="_x0000_s1033" type="#_x0000_t202" style="position:absolute;left:0;text-align:left;margin-left:56.5pt;margin-top:151.5pt;width:97pt;height:89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">
                <v:textbox>
                  <w:txbxContent>
                    <w:p w14:paraId="6446F954" w14:textId="1C605B30" w:rsidR="00B965D9" w:rsidRDefault="00B965D9">
                      <w:r>
                        <w:t>Skaters entrance. Registration is here and the entrance to the Sharks rink</w:t>
                      </w:r>
                      <w:r w:rsidR="00FD036E">
                        <w:t xml:space="preserve">. </w:t>
                      </w:r>
                    </w:p>
                  </w:txbxContent>
                </v:textbox>
                <w10:wrap type="square"/>
              </v:shape>
            </w:pict>
          </mc:Fallback>
        </mc:AlternateContent>
      </w:r>
      <w:r w:rsidR="00564836" w:rsidRPr="00B965D9">
        <w:rPr>
          <w:rStyle w:val="wixui-rich-texttext"/>
          <w:noProof/>
        </w:rPr>
        <mc:AlternateContent>
          <mc:Choice Requires="wps">
            <w:drawing>
              <wp:anchor distT="45720" distB="45720" distL="114300" distR="114300" simplePos="0" relativeHeight="251674624" behindDoc="0" locked="0" layoutInCell="1" allowOverlap="1" wp14:anchorId="03D7A268" wp14:editId="38B084FD">
                <wp:simplePos x="0" y="0"/>
                <wp:positionH relativeFrom="column">
                  <wp:posOffset>8426450</wp:posOffset>
                </wp:positionH>
                <wp:positionV relativeFrom="paragraph">
                  <wp:posOffset>2330450</wp:posOffset>
                </wp:positionV>
                <wp:extent cx="920750" cy="679450"/>
                <wp:effectExtent l="0" t="0" r="12700" b="25400"/>
                <wp:wrapSquare wrapText="bothSides"/>
                <wp:docPr id="1014931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679450"/>
                        </a:xfrm>
                        <a:prstGeom prst="rect">
                          <a:avLst/>
                        </a:prstGeom>
                        <a:solidFill>
                          <a:srgbClr val="FFFFFF"/>
                        </a:solidFill>
                        <a:ln w="9525">
                          <a:solidFill>
                            <a:srgbClr val="000000"/>
                          </a:solidFill>
                          <a:miter lim="800000"/>
                          <a:headEnd/>
                          <a:tailEnd/>
                        </a:ln>
                      </wps:spPr>
                      <wps:txbx>
                        <w:txbxContent>
                          <w:p w14:paraId="2380B32D" w14:textId="46754D57" w:rsidR="00B773AC" w:rsidRDefault="00F06364" w:rsidP="00B773AC">
                            <w:r>
                              <w:t xml:space="preserve">Entrance to </w:t>
                            </w:r>
                            <w:r w:rsidR="00F02E5F">
                              <w:t>Grey</w:t>
                            </w:r>
                            <w:r>
                              <w:t xml:space="preserve"> from Black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7A268" id="_x0000_s1034" type="#_x0000_t202" style="position:absolute;left:0;text-align:left;margin-left:663.5pt;margin-top:183.5pt;width:72.5pt;height:5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">
                <v:textbox>
                  <w:txbxContent>
                    <w:p w14:paraId="2380B32D" w14:textId="46754D57" w:rsidR="00B773AC" w:rsidRDefault="00F06364" w:rsidP="00B773AC">
                      <w:r>
                        <w:t xml:space="preserve">Entrance to </w:t>
                      </w:r>
                      <w:r w:rsidR="00F02E5F">
                        <w:t>Grey</w:t>
                      </w:r>
                      <w:r>
                        <w:t xml:space="preserve"> from Black</w:t>
                      </w:r>
                    </w:p>
                  </w:txbxContent>
                </v:textbox>
                <w10:wrap type="square"/>
              </v:shape>
            </w:pict>
          </mc:Fallback>
        </mc:AlternateContent>
      </w:r>
      <w:r w:rsidR="00F06364">
        <w:rPr>
          <w:noProof/>
        </w:rPr>
        <mc:AlternateContent>
          <mc:Choice Requires="wps">
            <w:drawing>
              <wp:anchor distT="0" distB="0" distL="114300" distR="114300" simplePos="0" relativeHeight="251676672" behindDoc="0" locked="0" layoutInCell="1" allowOverlap="1" wp14:anchorId="431C210F" wp14:editId="5928A0EA">
                <wp:simplePos x="0" y="0"/>
                <wp:positionH relativeFrom="column">
                  <wp:posOffset>6223000</wp:posOffset>
                </wp:positionH>
                <wp:positionV relativeFrom="paragraph">
                  <wp:posOffset>2527300</wp:posOffset>
                </wp:positionV>
                <wp:extent cx="2082800" cy="1022350"/>
                <wp:effectExtent l="38100" t="0" r="31750" b="63500"/>
                <wp:wrapNone/>
                <wp:docPr id="1917242409" name="Straight Arrow Connector 1"/>
                <wp:cNvGraphicFramePr/>
                <a:graphic xmlns:a="http://schemas.openxmlformats.org/drawingml/2006/main">
                  <a:graphicData uri="http://schemas.microsoft.com/office/word/2010/wordprocessingShape">
                    <wps:wsp>
                      <wps:cNvCnPr/>
                      <wps:spPr>
                        <a:xfrm flipH="1">
                          <a:off x="0" y="0"/>
                          <a:ext cx="2082800" cy="1022350"/>
                        </a:xfrm>
                        <a:prstGeom prst="straightConnector1">
                          <a:avLst/>
                        </a:prstGeom>
                        <a:ln w="25400">
                          <a:tailEnd type="stealt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B5E646" id="_x0000_t32" coordsize="21600,21600" o:spt="32" o:oned="t" path="m,l21600,21600e" filled="f">
                <v:path arrowok="t" fillok="f" o:connecttype="none"/>
                <o:lock v:ext="edit" shapetype="t"/>
              </v:shapetype>
              <v:shape id="Straight Arrow Connector 1" o:spid="_x0000_s1026" type="#_x0000_t32" style="position:absolute;margin-left:490pt;margin-top:199pt;width:164pt;height:80.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" strokecolor="black [3200]" strokeweight="2pt">
                <v:stroke endarrow="classic" joinstyle="miter"/>
              </v:shape>
            </w:pict>
          </mc:Fallback>
        </mc:AlternateContent>
      </w:r>
      <w:r w:rsidR="003A416C">
        <w:rPr>
          <w:noProof/>
        </w:rPr>
        <mc:AlternateContent>
          <mc:Choice Requires="wps">
            <w:drawing>
              <wp:anchor distT="0" distB="0" distL="114300" distR="114300" simplePos="0" relativeHeight="251670528" behindDoc="0" locked="0" layoutInCell="1" allowOverlap="1" wp14:anchorId="088791C5" wp14:editId="5647A8BB">
                <wp:simplePos x="0" y="0"/>
                <wp:positionH relativeFrom="column">
                  <wp:posOffset>5994400</wp:posOffset>
                </wp:positionH>
                <wp:positionV relativeFrom="paragraph">
                  <wp:posOffset>1530350</wp:posOffset>
                </wp:positionV>
                <wp:extent cx="2355850" cy="844550"/>
                <wp:effectExtent l="38100" t="0" r="25400" b="69850"/>
                <wp:wrapNone/>
                <wp:docPr id="1663798496" name="Straight Arrow Connector 1"/>
                <wp:cNvGraphicFramePr/>
                <a:graphic xmlns:a="http://schemas.openxmlformats.org/drawingml/2006/main">
                  <a:graphicData uri="http://schemas.microsoft.com/office/word/2010/wordprocessingShape">
                    <wps:wsp>
                      <wps:cNvCnPr/>
                      <wps:spPr>
                        <a:xfrm flipH="1">
                          <a:off x="0" y="0"/>
                          <a:ext cx="2355850" cy="844550"/>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15DA2A" id="Straight Arrow Connector 1" o:spid="_x0000_s1026" type="#_x0000_t32" style="position:absolute;margin-left:472pt;margin-top:120.5pt;width:185.5pt;height:66.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" strokecolor="black [3200]" strokeweight="2pt">
                <v:stroke endarrow="block" joinstyle="miter"/>
              </v:shape>
            </w:pict>
          </mc:Fallback>
        </mc:AlternateContent>
      </w:r>
      <w:r w:rsidR="00B965D9">
        <w:rPr>
          <w:noProof/>
        </w:rPr>
        <w:drawing>
          <wp:inline distT="0" distB="0" distL="0" distR="0" wp14:anchorId="003FCDE3" wp14:editId="6DF8A685">
            <wp:extent cx="5273040" cy="6858000"/>
            <wp:effectExtent l="0" t="0" r="3810" b="0"/>
            <wp:docPr id="711385615" name="Picture 1" descr="A blueprint of a hockey are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85615" name="Picture 1" descr="A blueprint of a hockey arena&#10;&#10;Description automatically generated"/>
                    <pic:cNvPicPr/>
                  </pic:nvPicPr>
                  <pic:blipFill>
                    <a:blip r:embed="rId5"/>
                    <a:stretch>
                      <a:fillRect/>
                    </a:stretch>
                  </pic:blipFill>
                  <pic:spPr>
                    <a:xfrm>
                      <a:off x="0" y="0"/>
                      <a:ext cx="5273040" cy="6858000"/>
                    </a:xfrm>
                    <a:prstGeom prst="rect">
                      <a:avLst/>
                    </a:prstGeom>
                  </pic:spPr>
                </pic:pic>
              </a:graphicData>
            </a:graphic>
          </wp:inline>
        </w:drawing>
      </w:r>
    </w:p>
    <w:p w14:paraId="432E7353" w14:textId="77777777" w:rsidR="001B629D" w:rsidRDefault="001B629D" w:rsidP="00B965D9">
      <w:pPr>
        <w:jc w:val="center"/>
        <w:rPr>
          <w:rStyle w:val="wixui-rich-texttext"/>
        </w:rPr>
      </w:pPr>
    </w:p>
    <w:p w14:paraId="4D9F41B3" w14:textId="6B1EC34C" w:rsidR="001B629D" w:rsidRPr="00A47C21" w:rsidRDefault="001B629D" w:rsidP="001B629D">
      <w:pPr>
        <w:jc w:val="center"/>
        <w:rPr>
          <w:rStyle w:val="wixui-rich-texttext"/>
          <w:b/>
          <w:bCs/>
          <w:sz w:val="28"/>
          <w:szCs w:val="28"/>
        </w:rPr>
      </w:pPr>
      <w:r w:rsidRPr="00A47C21">
        <w:rPr>
          <w:rStyle w:val="wixui-rich-texttext"/>
          <w:b/>
          <w:bCs/>
          <w:sz w:val="28"/>
          <w:szCs w:val="28"/>
        </w:rPr>
        <w:t>Hello Skaters</w:t>
      </w:r>
      <w:r w:rsidR="00CD1EF8">
        <w:rPr>
          <w:rStyle w:val="wixui-rich-texttext"/>
          <w:b/>
          <w:bCs/>
          <w:sz w:val="28"/>
          <w:szCs w:val="28"/>
        </w:rPr>
        <w:t xml:space="preserve"> and Coaches</w:t>
      </w:r>
      <w:r w:rsidRPr="00A47C21">
        <w:rPr>
          <w:rStyle w:val="wixui-rich-texttext"/>
          <w:b/>
          <w:bCs/>
          <w:sz w:val="28"/>
          <w:szCs w:val="28"/>
        </w:rPr>
        <w:t>!</w:t>
      </w:r>
    </w:p>
    <w:p w14:paraId="2C7AE479" w14:textId="77777777" w:rsidR="001B629D" w:rsidRDefault="001B629D" w:rsidP="001B629D">
      <w:pPr>
        <w:jc w:val="center"/>
        <w:rPr>
          <w:rStyle w:val="wixui-rich-texttext"/>
          <w:sz w:val="24"/>
          <w:szCs w:val="24"/>
        </w:rPr>
      </w:pPr>
    </w:p>
    <w:p w14:paraId="6F2DA801" w14:textId="0095B9FA" w:rsidR="007F2A93" w:rsidRPr="001E68E0" w:rsidRDefault="001B629D" w:rsidP="001E68E0">
      <w:pPr>
        <w:rPr>
          <w:rStyle w:val="wixui-rich-texttext"/>
          <w:sz w:val="28"/>
          <w:szCs w:val="28"/>
        </w:rPr>
      </w:pPr>
      <w:r w:rsidRPr="001E68E0">
        <w:rPr>
          <w:rStyle w:val="wixui-rich-texttext"/>
          <w:sz w:val="28"/>
          <w:szCs w:val="28"/>
        </w:rPr>
        <w:t xml:space="preserve">Solar4America Sharks Ice San Jose is located at 1500 South Tenth Street, San Jose, California 95112 at the corner of South Tenth Street and Alma Ave. </w:t>
      </w:r>
      <w:r w:rsidR="00CD1EF8">
        <w:rPr>
          <w:rStyle w:val="wixui-rich-texttext"/>
          <w:sz w:val="28"/>
          <w:szCs w:val="28"/>
        </w:rPr>
        <w:t xml:space="preserve">Click </w:t>
      </w:r>
      <w:hyperlink r:id="rId6" w:tgtFrame="_blank" w:history="1">
        <w:r w:rsidR="00CD1EF8" w:rsidRPr="00CD1EF8">
          <w:rPr>
            <w:rStyle w:val="Hyperlink"/>
            <w:sz w:val="28"/>
            <w:szCs w:val="28"/>
          </w:rPr>
          <w:t>here</w:t>
        </w:r>
      </w:hyperlink>
      <w:r w:rsidR="00CD1EF8" w:rsidRPr="00CD1EF8">
        <w:rPr>
          <w:rStyle w:val="wixui-rich-texttext"/>
          <w:sz w:val="28"/>
          <w:szCs w:val="28"/>
        </w:rPr>
        <w:t xml:space="preserve"> </w:t>
      </w:r>
      <w:r w:rsidR="00CD1EF8">
        <w:rPr>
          <w:rStyle w:val="wixui-rich-texttext"/>
          <w:sz w:val="28"/>
          <w:szCs w:val="28"/>
        </w:rPr>
        <w:t>for parking options.</w:t>
      </w:r>
      <w:r w:rsidRPr="001E68E0">
        <w:rPr>
          <w:rStyle w:val="wixui-rich-texttext"/>
          <w:sz w:val="28"/>
          <w:szCs w:val="28"/>
        </w:rPr>
        <w:t xml:space="preserve"> </w:t>
      </w:r>
      <w:r w:rsidR="007F2A93" w:rsidRPr="001E68E0">
        <w:rPr>
          <w:rStyle w:val="wixui-rich-texttext"/>
          <w:sz w:val="28"/>
          <w:szCs w:val="28"/>
        </w:rPr>
        <w:t>Collegiate Nationals will be held on Aug 3-4, 2023. Schedules, starting orders, results and more, can be found on our website:</w:t>
      </w:r>
      <w:r w:rsidR="001E68E0">
        <w:rPr>
          <w:rStyle w:val="wixui-rich-texttext"/>
          <w:sz w:val="28"/>
          <w:szCs w:val="28"/>
        </w:rPr>
        <w:t xml:space="preserve"> </w:t>
      </w:r>
      <w:hyperlink r:id="rId7" w:history="1">
        <w:r w:rsidR="001E68E0" w:rsidRPr="00536FF9">
          <w:rPr>
            <w:rStyle w:val="Hyperlink"/>
            <w:sz w:val="28"/>
            <w:szCs w:val="28"/>
          </w:rPr>
          <w:t>https://www.peninsulaskatingclub.org/competitions</w:t>
        </w:r>
      </w:hyperlink>
    </w:p>
    <w:p w14:paraId="4AC7E0D0" w14:textId="77777777" w:rsidR="0024455F" w:rsidRPr="001E68E0" w:rsidRDefault="0024455F" w:rsidP="0024455F">
      <w:pPr>
        <w:spacing w:after="0"/>
        <w:rPr>
          <w:rStyle w:val="wixui-rich-texttext"/>
          <w:sz w:val="28"/>
          <w:szCs w:val="28"/>
        </w:rPr>
      </w:pPr>
    </w:p>
    <w:p w14:paraId="57BFE576" w14:textId="74E9B614" w:rsidR="001B629D" w:rsidRPr="001E68E0" w:rsidRDefault="001B629D" w:rsidP="001B629D">
      <w:pPr>
        <w:rPr>
          <w:rStyle w:val="wixui-rich-texttext"/>
          <w:sz w:val="28"/>
          <w:szCs w:val="28"/>
        </w:rPr>
      </w:pPr>
      <w:r w:rsidRPr="001E68E0">
        <w:rPr>
          <w:rStyle w:val="wixui-rich-texttext"/>
          <w:sz w:val="28"/>
          <w:szCs w:val="28"/>
        </w:rPr>
        <w:t xml:space="preserve">The facility houses six ice surfaces and we are using two of them: the </w:t>
      </w:r>
      <w:r w:rsidR="00F02E5F">
        <w:rPr>
          <w:rStyle w:val="wixui-rich-texttext"/>
          <w:sz w:val="28"/>
          <w:szCs w:val="28"/>
        </w:rPr>
        <w:t>Grey</w:t>
      </w:r>
      <w:r w:rsidRPr="001E68E0">
        <w:rPr>
          <w:rStyle w:val="wixui-rich-texttext"/>
          <w:sz w:val="28"/>
          <w:szCs w:val="28"/>
        </w:rPr>
        <w:t xml:space="preserve"> rink and the Teal/Sharks rink. We are using two entrances: </w:t>
      </w:r>
    </w:p>
    <w:p w14:paraId="46EF1E8D" w14:textId="3031AD37" w:rsidR="001B629D" w:rsidRPr="007C78D6" w:rsidRDefault="001B629D" w:rsidP="00E8243D">
      <w:pPr>
        <w:pStyle w:val="ListParagraph"/>
        <w:numPr>
          <w:ilvl w:val="0"/>
          <w:numId w:val="11"/>
        </w:numPr>
        <w:rPr>
          <w:rStyle w:val="wixui-rich-texttext"/>
          <w:sz w:val="28"/>
          <w:szCs w:val="28"/>
        </w:rPr>
      </w:pPr>
      <w:r w:rsidRPr="007C78D6">
        <w:rPr>
          <w:rStyle w:val="wixui-rich-texttext"/>
          <w:sz w:val="28"/>
          <w:szCs w:val="28"/>
        </w:rPr>
        <w:t xml:space="preserve">the Sharks entrance is in the front </w:t>
      </w:r>
      <w:r w:rsidR="00C76AA9" w:rsidRPr="007C78D6">
        <w:rPr>
          <w:rStyle w:val="wixui-rich-texttext"/>
          <w:sz w:val="28"/>
          <w:szCs w:val="28"/>
        </w:rPr>
        <w:t xml:space="preserve">and middle of the facility </w:t>
      </w:r>
      <w:r w:rsidR="006D0654" w:rsidRPr="007C78D6">
        <w:rPr>
          <w:rStyle w:val="wixui-rich-texttext"/>
          <w:sz w:val="28"/>
          <w:szCs w:val="28"/>
        </w:rPr>
        <w:t>facing</w:t>
      </w:r>
      <w:r w:rsidRPr="007C78D6">
        <w:rPr>
          <w:rStyle w:val="wixui-rich-texttext"/>
          <w:sz w:val="28"/>
          <w:szCs w:val="28"/>
        </w:rPr>
        <w:t xml:space="preserve"> 10</w:t>
      </w:r>
      <w:r w:rsidRPr="007C78D6">
        <w:rPr>
          <w:rStyle w:val="wixui-rich-texttext"/>
          <w:sz w:val="28"/>
          <w:szCs w:val="28"/>
          <w:vertAlign w:val="superscript"/>
        </w:rPr>
        <w:t>th</w:t>
      </w:r>
      <w:r w:rsidRPr="007C78D6">
        <w:rPr>
          <w:rStyle w:val="wixui-rich-texttext"/>
          <w:sz w:val="28"/>
          <w:szCs w:val="28"/>
        </w:rPr>
        <w:t xml:space="preserve"> St, between the main entrance and the entrance to the arena. The entrance will be marked</w:t>
      </w:r>
      <w:r w:rsidR="00C30FB2" w:rsidRPr="007C78D6">
        <w:rPr>
          <w:rStyle w:val="wixui-rich-texttext"/>
          <w:sz w:val="28"/>
          <w:szCs w:val="28"/>
        </w:rPr>
        <w:t xml:space="preserve"> with the Peninsula Skating Club sign</w:t>
      </w:r>
      <w:r w:rsidRPr="007C78D6">
        <w:rPr>
          <w:rStyle w:val="wixui-rich-texttext"/>
          <w:sz w:val="28"/>
          <w:szCs w:val="28"/>
        </w:rPr>
        <w:t xml:space="preserve">. Upon entry, you will find the registration desk, tables for photography and video, and the </w:t>
      </w:r>
      <w:r w:rsidR="00E208A0">
        <w:rPr>
          <w:rStyle w:val="wixui-rich-texttext"/>
          <w:sz w:val="28"/>
          <w:szCs w:val="28"/>
        </w:rPr>
        <w:t>apparel</w:t>
      </w:r>
      <w:r w:rsidRPr="007C78D6">
        <w:rPr>
          <w:rStyle w:val="wixui-rich-texttext"/>
          <w:sz w:val="28"/>
          <w:szCs w:val="28"/>
        </w:rPr>
        <w:t xml:space="preserve"> vendor </w:t>
      </w:r>
      <w:r w:rsidR="00DF012B" w:rsidRPr="007C78D6">
        <w:rPr>
          <w:rStyle w:val="wixui-rich-texttext"/>
          <w:sz w:val="28"/>
          <w:szCs w:val="28"/>
        </w:rPr>
        <w:t xml:space="preserve">with </w:t>
      </w:r>
      <w:r w:rsidR="00E208A0">
        <w:rPr>
          <w:rStyle w:val="wixui-rich-texttext"/>
          <w:sz w:val="28"/>
          <w:szCs w:val="28"/>
        </w:rPr>
        <w:t xml:space="preserve">logo apparel </w:t>
      </w:r>
      <w:r w:rsidRPr="007C78D6">
        <w:rPr>
          <w:rStyle w:val="wixui-rich-texttext"/>
          <w:sz w:val="28"/>
          <w:szCs w:val="28"/>
        </w:rPr>
        <w:t xml:space="preserve">available for purchase. </w:t>
      </w:r>
      <w:r w:rsidR="00B91A66" w:rsidRPr="007C78D6">
        <w:rPr>
          <w:rStyle w:val="wixui-rich-texttext"/>
          <w:sz w:val="28"/>
          <w:szCs w:val="28"/>
          <w:u w:val="single"/>
        </w:rPr>
        <w:t xml:space="preserve">The award podium will also </w:t>
      </w:r>
      <w:r w:rsidR="00C30FB2" w:rsidRPr="007C78D6">
        <w:rPr>
          <w:rStyle w:val="wixui-rich-texttext"/>
          <w:sz w:val="28"/>
          <w:szCs w:val="28"/>
          <w:u w:val="single"/>
        </w:rPr>
        <w:t>be in</w:t>
      </w:r>
      <w:r w:rsidR="00B91A66" w:rsidRPr="007C78D6">
        <w:rPr>
          <w:rStyle w:val="wixui-rich-texttext"/>
          <w:sz w:val="28"/>
          <w:szCs w:val="28"/>
          <w:u w:val="single"/>
        </w:rPr>
        <w:t xml:space="preserve"> the lobby.</w:t>
      </w:r>
      <w:r w:rsidR="007C78D6" w:rsidRPr="007C78D6">
        <w:rPr>
          <w:rStyle w:val="wixui-rich-texttext"/>
          <w:sz w:val="28"/>
          <w:szCs w:val="28"/>
        </w:rPr>
        <w:t xml:space="preserve"> Awards can be picked up at the registration desk and the podium used for pictures. There will be no formal award ceremonies except for the championship junior and senior events. The award schedule is list</w:t>
      </w:r>
      <w:r w:rsidR="007C78D6">
        <w:rPr>
          <w:rStyle w:val="wixui-rich-texttext"/>
          <w:sz w:val="28"/>
          <w:szCs w:val="28"/>
        </w:rPr>
        <w:t>ed on the next page</w:t>
      </w:r>
      <w:r w:rsidR="007C78D6" w:rsidRPr="007C78D6">
        <w:rPr>
          <w:rStyle w:val="wixui-rich-texttext"/>
          <w:sz w:val="28"/>
          <w:szCs w:val="28"/>
        </w:rPr>
        <w:t>.</w:t>
      </w:r>
    </w:p>
    <w:p w14:paraId="6C5E8D13" w14:textId="37B90C2F" w:rsidR="001B629D" w:rsidRPr="001E68E0" w:rsidRDefault="00C46BE5" w:rsidP="001B629D">
      <w:pPr>
        <w:pStyle w:val="ListParagraph"/>
        <w:numPr>
          <w:ilvl w:val="0"/>
          <w:numId w:val="11"/>
        </w:numPr>
        <w:rPr>
          <w:rStyle w:val="wixui-rich-texttext"/>
          <w:sz w:val="28"/>
          <w:szCs w:val="28"/>
        </w:rPr>
      </w:pPr>
      <w:r w:rsidRPr="001E68E0">
        <w:rPr>
          <w:rStyle w:val="wixui-rich-texttext"/>
          <w:sz w:val="28"/>
          <w:szCs w:val="28"/>
        </w:rPr>
        <w:t xml:space="preserve">The entry to the </w:t>
      </w:r>
      <w:r w:rsidR="00F02E5F">
        <w:rPr>
          <w:rStyle w:val="wixui-rich-texttext"/>
          <w:sz w:val="28"/>
          <w:szCs w:val="28"/>
        </w:rPr>
        <w:t>Grey</w:t>
      </w:r>
      <w:r w:rsidRPr="001E68E0">
        <w:rPr>
          <w:rStyle w:val="wixui-rich-texttext"/>
          <w:sz w:val="28"/>
          <w:szCs w:val="28"/>
        </w:rPr>
        <w:t xml:space="preserve"> rink is at the back of the facility. If you drive around the arena, you will find parking and the entrance to the </w:t>
      </w:r>
      <w:r w:rsidR="00F02E5F">
        <w:rPr>
          <w:rStyle w:val="wixui-rich-texttext"/>
          <w:sz w:val="28"/>
          <w:szCs w:val="28"/>
        </w:rPr>
        <w:t>Grey</w:t>
      </w:r>
      <w:r w:rsidRPr="001E68E0">
        <w:rPr>
          <w:rStyle w:val="wixui-rich-texttext"/>
          <w:sz w:val="28"/>
          <w:szCs w:val="28"/>
        </w:rPr>
        <w:t xml:space="preserve"> rink clearly marked. Skaters, officials, and spectators may use this entrance.</w:t>
      </w:r>
    </w:p>
    <w:p w14:paraId="6EC0C19F" w14:textId="77777777" w:rsidR="0024455F" w:rsidRPr="001E68E0" w:rsidRDefault="0024455F" w:rsidP="0024455F">
      <w:pPr>
        <w:rPr>
          <w:rStyle w:val="wixui-rich-texttext"/>
          <w:sz w:val="28"/>
          <w:szCs w:val="28"/>
        </w:rPr>
      </w:pPr>
    </w:p>
    <w:p w14:paraId="41682B02" w14:textId="160F9480" w:rsidR="0024455F" w:rsidRPr="001E68E0" w:rsidRDefault="0024455F" w:rsidP="0024455F">
      <w:pPr>
        <w:rPr>
          <w:rStyle w:val="wixui-rich-texttext"/>
          <w:sz w:val="28"/>
          <w:szCs w:val="28"/>
        </w:rPr>
      </w:pPr>
      <w:r w:rsidRPr="001E68E0">
        <w:rPr>
          <w:rStyle w:val="wixui-rich-texttext"/>
          <w:sz w:val="28"/>
          <w:szCs w:val="28"/>
        </w:rPr>
        <w:t>In both rinks, the judges, technical panel, music &amp; announcing, videographer, and photographer will be located opposite the bleachers/spectator viewing areas.</w:t>
      </w:r>
    </w:p>
    <w:p w14:paraId="3415DF78" w14:textId="331CCE1B" w:rsidR="00C76AA9" w:rsidRPr="001E68E0" w:rsidRDefault="00C46BE5" w:rsidP="00C46BE5">
      <w:pPr>
        <w:rPr>
          <w:rStyle w:val="wixui-rich-texttext"/>
          <w:sz w:val="28"/>
          <w:szCs w:val="28"/>
        </w:rPr>
      </w:pPr>
      <w:r w:rsidRPr="001E68E0">
        <w:rPr>
          <w:rStyle w:val="wixui-rich-texttext"/>
          <w:sz w:val="28"/>
          <w:szCs w:val="28"/>
        </w:rPr>
        <w:t xml:space="preserve">The Teal/Sharks rink has ample seating. Upon entering the rink from the lobby, spectators are to walk quickly past where the skaters are waiting to take the ice and move into the bleachers. The area needs to remain clear for the skaters. At the far end of the bleachers is the door that leads to the </w:t>
      </w:r>
      <w:r w:rsidR="00F02E5F">
        <w:rPr>
          <w:rStyle w:val="wixui-rich-texttext"/>
          <w:sz w:val="28"/>
          <w:szCs w:val="28"/>
        </w:rPr>
        <w:t>Grey</w:t>
      </w:r>
      <w:r w:rsidRPr="001E68E0">
        <w:rPr>
          <w:rStyle w:val="wixui-rich-texttext"/>
          <w:sz w:val="28"/>
          <w:szCs w:val="28"/>
        </w:rPr>
        <w:t xml:space="preserve"> rink.</w:t>
      </w:r>
      <w:r w:rsidR="001E68E0">
        <w:rPr>
          <w:rStyle w:val="wixui-rich-texttext"/>
          <w:sz w:val="28"/>
          <w:szCs w:val="28"/>
        </w:rPr>
        <w:t xml:space="preserve"> </w:t>
      </w:r>
      <w:r w:rsidR="00C76AA9" w:rsidRPr="001E68E0">
        <w:rPr>
          <w:rStyle w:val="wixui-rich-texttext"/>
          <w:sz w:val="28"/>
          <w:szCs w:val="28"/>
        </w:rPr>
        <w:t xml:space="preserve">The </w:t>
      </w:r>
      <w:r w:rsidR="00F02E5F">
        <w:rPr>
          <w:rStyle w:val="wixui-rich-texttext"/>
          <w:sz w:val="28"/>
          <w:szCs w:val="28"/>
        </w:rPr>
        <w:t>grey</w:t>
      </w:r>
      <w:r w:rsidR="00C76AA9" w:rsidRPr="001E68E0">
        <w:rPr>
          <w:rStyle w:val="wixui-rich-texttext"/>
          <w:sz w:val="28"/>
          <w:szCs w:val="28"/>
        </w:rPr>
        <w:t xml:space="preserve"> rink has upstairs seating. Please note on the map where the stairs are located. These stairs also lead Calder</w:t>
      </w:r>
      <w:r w:rsidR="00E208A0">
        <w:rPr>
          <w:rStyle w:val="wixui-rich-texttext"/>
          <w:sz w:val="28"/>
          <w:szCs w:val="28"/>
        </w:rPr>
        <w:t>’s Bar and Refuge</w:t>
      </w:r>
      <w:r w:rsidR="00C76AA9" w:rsidRPr="001E68E0">
        <w:rPr>
          <w:rStyle w:val="wixui-rich-texttext"/>
          <w:sz w:val="28"/>
          <w:szCs w:val="28"/>
        </w:rPr>
        <w:t xml:space="preserve">, a warm rest spot that overlooks both rinks. </w:t>
      </w:r>
      <w:r w:rsidR="00A47C21" w:rsidRPr="001E68E0">
        <w:rPr>
          <w:rStyle w:val="wixui-rich-texttext"/>
          <w:sz w:val="28"/>
          <w:szCs w:val="28"/>
        </w:rPr>
        <w:t>Half of Calder</w:t>
      </w:r>
      <w:r w:rsidR="00E208A0">
        <w:rPr>
          <w:rStyle w:val="wixui-rich-texttext"/>
          <w:sz w:val="28"/>
          <w:szCs w:val="28"/>
        </w:rPr>
        <w:t>’</w:t>
      </w:r>
      <w:r w:rsidR="00A47C21" w:rsidRPr="001E68E0">
        <w:rPr>
          <w:rStyle w:val="wixui-rich-texttext"/>
          <w:sz w:val="28"/>
          <w:szCs w:val="28"/>
        </w:rPr>
        <w:t>s will be curtained off for the officials and we ask that</w:t>
      </w:r>
      <w:r w:rsidR="00C76AA9" w:rsidRPr="001E68E0">
        <w:rPr>
          <w:rStyle w:val="wixui-rich-texttext"/>
          <w:sz w:val="28"/>
          <w:szCs w:val="28"/>
        </w:rPr>
        <w:t xml:space="preserve"> their privacy be </w:t>
      </w:r>
      <w:r w:rsidR="00132BCD" w:rsidRPr="001E68E0">
        <w:rPr>
          <w:rStyle w:val="wixui-rich-texttext"/>
          <w:sz w:val="28"/>
          <w:szCs w:val="28"/>
        </w:rPr>
        <w:t>respected</w:t>
      </w:r>
      <w:r w:rsidR="00C76AA9" w:rsidRPr="001E68E0">
        <w:rPr>
          <w:rStyle w:val="wixui-rich-texttext"/>
          <w:sz w:val="28"/>
          <w:szCs w:val="28"/>
        </w:rPr>
        <w:t>.</w:t>
      </w:r>
      <w:r w:rsidR="00132BCD" w:rsidRPr="001E68E0">
        <w:rPr>
          <w:rStyle w:val="wixui-rich-texttext"/>
          <w:sz w:val="28"/>
          <w:szCs w:val="28"/>
        </w:rPr>
        <w:t xml:space="preserve"> In Calder</w:t>
      </w:r>
      <w:r w:rsidR="00E208A0">
        <w:rPr>
          <w:rStyle w:val="wixui-rich-texttext"/>
          <w:sz w:val="28"/>
          <w:szCs w:val="28"/>
        </w:rPr>
        <w:t>’</w:t>
      </w:r>
      <w:r w:rsidR="00132BCD" w:rsidRPr="001E68E0">
        <w:rPr>
          <w:rStyle w:val="wixui-rich-texttext"/>
          <w:sz w:val="28"/>
          <w:szCs w:val="28"/>
        </w:rPr>
        <w:t>s are two doors that lead to the seated viewing area.</w:t>
      </w:r>
    </w:p>
    <w:p w14:paraId="33600650" w14:textId="77777777" w:rsidR="0024075B" w:rsidRDefault="0024075B" w:rsidP="00DF49AC">
      <w:pPr>
        <w:spacing w:after="0"/>
        <w:rPr>
          <w:rStyle w:val="wixui-rich-texttext"/>
          <w:sz w:val="28"/>
          <w:szCs w:val="28"/>
          <w:highlight w:val="yellow"/>
        </w:rPr>
      </w:pPr>
    </w:p>
    <w:p w14:paraId="20443F89" w14:textId="59808AF7" w:rsidR="00DF49AC" w:rsidRPr="001E68E0" w:rsidRDefault="00DF49AC" w:rsidP="00DF49AC">
      <w:pPr>
        <w:spacing w:after="0"/>
        <w:rPr>
          <w:rStyle w:val="wixui-rich-texttext"/>
          <w:sz w:val="28"/>
          <w:szCs w:val="28"/>
        </w:rPr>
      </w:pPr>
      <w:r w:rsidRPr="001E68E0">
        <w:rPr>
          <w:rStyle w:val="wixui-rich-texttext"/>
          <w:sz w:val="28"/>
          <w:szCs w:val="28"/>
          <w:highlight w:val="yellow"/>
        </w:rPr>
        <w:t>COLLEGIATE AWARD SCHEDULE:</w:t>
      </w:r>
    </w:p>
    <w:p w14:paraId="754626C9" w14:textId="77777777" w:rsidR="00DF49AC" w:rsidRPr="001E68E0" w:rsidRDefault="00DF49AC" w:rsidP="00DF49AC">
      <w:pPr>
        <w:spacing w:after="0"/>
        <w:rPr>
          <w:rStyle w:val="wixui-rich-texttext"/>
          <w:sz w:val="28"/>
          <w:szCs w:val="28"/>
        </w:rPr>
      </w:pPr>
      <w:r w:rsidRPr="001E68E0">
        <w:rPr>
          <w:rStyle w:val="wixui-rich-texttext"/>
          <w:sz w:val="28"/>
          <w:szCs w:val="28"/>
        </w:rPr>
        <w:t>Junior Women Combined FS:</w:t>
      </w:r>
      <w:r w:rsidRPr="001E68E0">
        <w:rPr>
          <w:rStyle w:val="wixui-rich-texttext"/>
          <w:sz w:val="28"/>
          <w:szCs w:val="28"/>
        </w:rPr>
        <w:tab/>
      </w:r>
      <w:r w:rsidRPr="001E68E0">
        <w:rPr>
          <w:rStyle w:val="wixui-rich-texttext"/>
          <w:sz w:val="28"/>
          <w:szCs w:val="28"/>
        </w:rPr>
        <w:tab/>
        <w:t>Friday 11:30am</w:t>
      </w:r>
    </w:p>
    <w:p w14:paraId="1F4AD9D1" w14:textId="77777777" w:rsidR="00DF49AC" w:rsidRPr="001E68E0" w:rsidRDefault="00DF49AC" w:rsidP="00DF49AC">
      <w:pPr>
        <w:spacing w:after="0"/>
        <w:rPr>
          <w:rStyle w:val="wixui-rich-texttext"/>
          <w:sz w:val="28"/>
          <w:szCs w:val="28"/>
        </w:rPr>
      </w:pPr>
      <w:r w:rsidRPr="001E68E0">
        <w:rPr>
          <w:rStyle w:val="wixui-rich-texttext"/>
          <w:sz w:val="28"/>
          <w:szCs w:val="28"/>
        </w:rPr>
        <w:t>Junior Men Combined FS:</w:t>
      </w:r>
      <w:r w:rsidRPr="001E68E0">
        <w:rPr>
          <w:rStyle w:val="wixui-rich-texttext"/>
          <w:sz w:val="28"/>
          <w:szCs w:val="28"/>
        </w:rPr>
        <w:tab/>
      </w:r>
      <w:r w:rsidRPr="001E68E0">
        <w:rPr>
          <w:rStyle w:val="wixui-rich-texttext"/>
          <w:sz w:val="28"/>
          <w:szCs w:val="28"/>
        </w:rPr>
        <w:tab/>
        <w:t>Friday 1pm</w:t>
      </w:r>
    </w:p>
    <w:p w14:paraId="1592F6E1" w14:textId="77777777" w:rsidR="00DF49AC" w:rsidRPr="001E68E0" w:rsidRDefault="00DF49AC" w:rsidP="00DF49AC">
      <w:pPr>
        <w:spacing w:after="0"/>
        <w:rPr>
          <w:rStyle w:val="wixui-rich-texttext"/>
          <w:sz w:val="28"/>
          <w:szCs w:val="28"/>
        </w:rPr>
      </w:pPr>
      <w:r w:rsidRPr="001E68E0">
        <w:rPr>
          <w:rStyle w:val="wixui-rich-texttext"/>
          <w:sz w:val="28"/>
          <w:szCs w:val="28"/>
        </w:rPr>
        <w:t>Senior Women Combined FS:</w:t>
      </w:r>
      <w:r w:rsidRPr="001E68E0">
        <w:rPr>
          <w:rStyle w:val="wixui-rich-texttext"/>
          <w:sz w:val="28"/>
          <w:szCs w:val="28"/>
        </w:rPr>
        <w:tab/>
      </w:r>
      <w:r w:rsidRPr="001E68E0">
        <w:rPr>
          <w:rStyle w:val="wixui-rich-texttext"/>
          <w:sz w:val="28"/>
          <w:szCs w:val="28"/>
        </w:rPr>
        <w:tab/>
        <w:t>Friday 5:30pm</w:t>
      </w:r>
    </w:p>
    <w:p w14:paraId="4215C1F2" w14:textId="77777777" w:rsidR="00DF49AC" w:rsidRPr="001E68E0" w:rsidRDefault="00DF49AC" w:rsidP="00DF49AC">
      <w:pPr>
        <w:spacing w:after="0"/>
        <w:rPr>
          <w:rStyle w:val="wixui-rich-texttext"/>
          <w:sz w:val="28"/>
          <w:szCs w:val="28"/>
        </w:rPr>
      </w:pPr>
      <w:r w:rsidRPr="001E68E0">
        <w:rPr>
          <w:rStyle w:val="wixui-rich-texttext"/>
          <w:sz w:val="28"/>
          <w:szCs w:val="28"/>
        </w:rPr>
        <w:t>Senior Men Combined FS:</w:t>
      </w:r>
      <w:r w:rsidRPr="001E68E0">
        <w:rPr>
          <w:rStyle w:val="wixui-rich-texttext"/>
          <w:sz w:val="28"/>
          <w:szCs w:val="28"/>
        </w:rPr>
        <w:tab/>
      </w:r>
      <w:r w:rsidRPr="001E68E0">
        <w:rPr>
          <w:rStyle w:val="wixui-rich-texttext"/>
          <w:sz w:val="28"/>
          <w:szCs w:val="28"/>
        </w:rPr>
        <w:tab/>
        <w:t>Friday 9pm</w:t>
      </w:r>
    </w:p>
    <w:p w14:paraId="57BE4132" w14:textId="77777777" w:rsidR="00DF49AC" w:rsidRPr="001E68E0" w:rsidRDefault="00DF49AC" w:rsidP="00DF49AC">
      <w:pPr>
        <w:spacing w:after="0"/>
        <w:rPr>
          <w:rStyle w:val="wixui-rich-texttext"/>
          <w:sz w:val="28"/>
          <w:szCs w:val="28"/>
        </w:rPr>
      </w:pPr>
    </w:p>
    <w:p w14:paraId="55DC15D2" w14:textId="77777777" w:rsidR="00B12B7D" w:rsidRPr="001E68E0" w:rsidRDefault="00B12B7D" w:rsidP="00DF49AC">
      <w:pPr>
        <w:spacing w:after="0"/>
        <w:rPr>
          <w:rStyle w:val="wixui-rich-texttext"/>
          <w:sz w:val="28"/>
          <w:szCs w:val="28"/>
        </w:rPr>
      </w:pPr>
    </w:p>
    <w:p w14:paraId="35E7FF91" w14:textId="7873D5EE" w:rsidR="00DF49AC" w:rsidRPr="001E68E0" w:rsidRDefault="00B12B7D" w:rsidP="00C46BE5">
      <w:pPr>
        <w:rPr>
          <w:rStyle w:val="wixui-rich-texttext"/>
          <w:sz w:val="28"/>
          <w:szCs w:val="28"/>
        </w:rPr>
      </w:pPr>
      <w:r w:rsidRPr="001E68E0">
        <w:rPr>
          <w:noProof/>
          <w:sz w:val="28"/>
          <w:szCs w:val="28"/>
        </w:rPr>
        <w:drawing>
          <wp:inline distT="0" distB="0" distL="0" distR="0" wp14:anchorId="0EE2F63D" wp14:editId="277E8E04">
            <wp:extent cx="5948678" cy="4572000"/>
            <wp:effectExtent l="0" t="0" r="0" b="0"/>
            <wp:docPr id="978735150" name="Picture 1" descr="A screensho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35150" name="Picture 1" descr="A screenshot of a screen&#10;&#10;Description automatically generated"/>
                    <pic:cNvPicPr/>
                  </pic:nvPicPr>
                  <pic:blipFill>
                    <a:blip r:embed="rId8"/>
                    <a:stretch>
                      <a:fillRect/>
                    </a:stretch>
                  </pic:blipFill>
                  <pic:spPr>
                    <a:xfrm>
                      <a:off x="0" y="0"/>
                      <a:ext cx="6010021" cy="4619146"/>
                    </a:xfrm>
                    <a:prstGeom prst="rect">
                      <a:avLst/>
                    </a:prstGeom>
                  </pic:spPr>
                </pic:pic>
              </a:graphicData>
            </a:graphic>
          </wp:inline>
        </w:drawing>
      </w:r>
    </w:p>
    <w:p w14:paraId="58923AAA" w14:textId="77777777" w:rsidR="0024075B" w:rsidRDefault="0024075B" w:rsidP="00DF49AC">
      <w:pPr>
        <w:spacing w:before="240" w:after="0"/>
        <w:rPr>
          <w:rStyle w:val="wixui-rich-texttext"/>
          <w:sz w:val="28"/>
          <w:szCs w:val="28"/>
        </w:rPr>
      </w:pPr>
    </w:p>
    <w:p w14:paraId="41A33CE0" w14:textId="05DF0A13" w:rsidR="00DF49AC" w:rsidRPr="001E68E0" w:rsidRDefault="00DF49AC" w:rsidP="00DF49AC">
      <w:pPr>
        <w:spacing w:before="240" w:after="0"/>
        <w:rPr>
          <w:rStyle w:val="wixui-rich-texttext"/>
          <w:sz w:val="28"/>
          <w:szCs w:val="28"/>
        </w:rPr>
      </w:pPr>
      <w:r w:rsidRPr="001E68E0">
        <w:rPr>
          <w:rStyle w:val="wixui-rich-texttext"/>
          <w:sz w:val="28"/>
          <w:szCs w:val="28"/>
        </w:rPr>
        <w:lastRenderedPageBreak/>
        <w:t>The link to the SafeSkate Handbook is below. All skaters should review and be aware of the guidelines for conduct and reporting.</w:t>
      </w:r>
    </w:p>
    <w:p w14:paraId="2E632AED" w14:textId="77777777" w:rsidR="00DF49AC" w:rsidRPr="001E68E0" w:rsidRDefault="00F02E5F" w:rsidP="00DF49AC">
      <w:pPr>
        <w:rPr>
          <w:rStyle w:val="Hyperlink"/>
          <w:sz w:val="28"/>
          <w:szCs w:val="28"/>
        </w:rPr>
      </w:pPr>
      <w:hyperlink r:id="rId9" w:history="1">
        <w:r w:rsidR="00DF49AC" w:rsidRPr="001E68E0">
          <w:rPr>
            <w:rStyle w:val="Hyperlink"/>
            <w:sz w:val="28"/>
            <w:szCs w:val="28"/>
          </w:rPr>
          <w:t>https://www.peninsulaskatingclub.org/_files/ugd/2be1ce_69ccf18b023d498baa687d2651ec2434.pdf</w:t>
        </w:r>
      </w:hyperlink>
    </w:p>
    <w:p w14:paraId="2D729FDD" w14:textId="071F1367" w:rsidR="00DF49AC" w:rsidRPr="001E68E0" w:rsidRDefault="00DF49AC" w:rsidP="00DF49AC">
      <w:pPr>
        <w:spacing w:after="0"/>
        <w:rPr>
          <w:rStyle w:val="wixui-rich-texttext"/>
          <w:sz w:val="28"/>
          <w:szCs w:val="28"/>
        </w:rPr>
      </w:pPr>
    </w:p>
    <w:p w14:paraId="36C2E2A9" w14:textId="1C0A02DB" w:rsidR="00B12B7D" w:rsidRPr="001E68E0" w:rsidRDefault="00B12B7D" w:rsidP="00B12B7D">
      <w:pPr>
        <w:rPr>
          <w:rStyle w:val="wixui-rich-texttext"/>
          <w:sz w:val="28"/>
          <w:szCs w:val="28"/>
        </w:rPr>
      </w:pPr>
      <w:r w:rsidRPr="001E68E0">
        <w:rPr>
          <w:rStyle w:val="wixui-rich-texttext"/>
          <w:sz w:val="28"/>
          <w:szCs w:val="28"/>
        </w:rPr>
        <w:t xml:space="preserve">Collegiate Nationals </w:t>
      </w:r>
      <w:r w:rsidR="0024075B">
        <w:rPr>
          <w:rStyle w:val="wixui-rich-texttext"/>
          <w:sz w:val="28"/>
          <w:szCs w:val="28"/>
        </w:rPr>
        <w:t>is a</w:t>
      </w:r>
      <w:r w:rsidRPr="001E68E0">
        <w:rPr>
          <w:rStyle w:val="wixui-rich-texttext"/>
          <w:sz w:val="28"/>
          <w:szCs w:val="28"/>
        </w:rPr>
        <w:t xml:space="preserve"> credentialled </w:t>
      </w:r>
      <w:proofErr w:type="gramStart"/>
      <w:r w:rsidRPr="001E68E0">
        <w:rPr>
          <w:rStyle w:val="wixui-rich-texttext"/>
          <w:sz w:val="28"/>
          <w:szCs w:val="28"/>
        </w:rPr>
        <w:t>events</w:t>
      </w:r>
      <w:proofErr w:type="gramEnd"/>
      <w:r w:rsidRPr="001E68E0">
        <w:rPr>
          <w:rStyle w:val="wixui-rich-texttext"/>
          <w:sz w:val="28"/>
          <w:szCs w:val="28"/>
        </w:rPr>
        <w:t xml:space="preserve">. Credentials are issued at registration and all skaters and officials are to </w:t>
      </w:r>
      <w:proofErr w:type="gramStart"/>
      <w:r w:rsidRPr="001E68E0">
        <w:rPr>
          <w:rStyle w:val="wixui-rich-texttext"/>
          <w:sz w:val="28"/>
          <w:szCs w:val="28"/>
        </w:rPr>
        <w:t>wear them at all times</w:t>
      </w:r>
      <w:proofErr w:type="gramEnd"/>
      <w:r w:rsidRPr="001E68E0">
        <w:rPr>
          <w:rStyle w:val="wixui-rich-texttext"/>
          <w:sz w:val="28"/>
          <w:szCs w:val="28"/>
        </w:rPr>
        <w:t>. Please go into EMS to make sure that you are compliant</w:t>
      </w:r>
      <w:r w:rsidR="001E68E0" w:rsidRPr="001E68E0">
        <w:rPr>
          <w:rStyle w:val="wixui-rich-texttext"/>
          <w:sz w:val="28"/>
          <w:szCs w:val="28"/>
        </w:rPr>
        <w:t>; a</w:t>
      </w:r>
      <w:r w:rsidRPr="001E68E0">
        <w:rPr>
          <w:rStyle w:val="wixui-rich-texttext"/>
          <w:sz w:val="28"/>
          <w:szCs w:val="28"/>
        </w:rPr>
        <w:t xml:space="preserve">ll waivers and the medical registry should be green. </w:t>
      </w:r>
      <w:r w:rsidR="001E68E0" w:rsidRPr="001E68E0">
        <w:rPr>
          <w:rStyle w:val="wixui-rich-texttext"/>
          <w:sz w:val="28"/>
          <w:szCs w:val="28"/>
        </w:rPr>
        <w:t>See the charts on the next pages</w:t>
      </w:r>
      <w:r w:rsidR="001E68E0">
        <w:rPr>
          <w:rStyle w:val="wixui-rich-texttext"/>
          <w:sz w:val="28"/>
          <w:szCs w:val="28"/>
        </w:rPr>
        <w:t>.</w:t>
      </w:r>
    </w:p>
    <w:p w14:paraId="16670DD1" w14:textId="77777777" w:rsidR="001E68E0" w:rsidRDefault="001E68E0" w:rsidP="00B12B7D">
      <w:pPr>
        <w:rPr>
          <w:rStyle w:val="wixui-rich-texttext"/>
          <w:sz w:val="28"/>
          <w:szCs w:val="28"/>
        </w:rPr>
      </w:pPr>
    </w:p>
    <w:p w14:paraId="31519A12" w14:textId="260B5E42" w:rsidR="00156326" w:rsidRDefault="00B12B7D" w:rsidP="00B12B7D">
      <w:pPr>
        <w:rPr>
          <w:rStyle w:val="wixui-rich-texttext"/>
          <w:sz w:val="28"/>
          <w:szCs w:val="28"/>
        </w:rPr>
      </w:pPr>
      <w:r w:rsidRPr="001E68E0">
        <w:rPr>
          <w:rStyle w:val="wixui-rich-texttext"/>
          <w:sz w:val="28"/>
          <w:szCs w:val="28"/>
        </w:rPr>
        <w:t>Note: Members who show as having any items incomplete in th</w:t>
      </w:r>
      <w:r w:rsidR="00156326">
        <w:rPr>
          <w:rStyle w:val="wixui-rich-texttext"/>
          <w:sz w:val="28"/>
          <w:szCs w:val="28"/>
        </w:rPr>
        <w:t>e</w:t>
      </w:r>
      <w:r w:rsidRPr="001E68E0">
        <w:rPr>
          <w:rStyle w:val="wixui-rich-texttext"/>
          <w:sz w:val="28"/>
          <w:szCs w:val="28"/>
        </w:rPr>
        <w:t xml:space="preserve"> reports can provide their compliance card from Members Only.  The card shows the compliance role and end date.  There are occasions where completed compliance items do not pull into the records.  Members providing </w:t>
      </w:r>
      <w:proofErr w:type="gramStart"/>
      <w:r w:rsidRPr="001E68E0">
        <w:rPr>
          <w:rStyle w:val="wixui-rich-texttext"/>
          <w:sz w:val="28"/>
          <w:szCs w:val="28"/>
        </w:rPr>
        <w:t>the</w:t>
      </w:r>
      <w:proofErr w:type="gramEnd"/>
      <w:r w:rsidRPr="001E68E0">
        <w:rPr>
          <w:rStyle w:val="wixui-rich-texttext"/>
          <w:sz w:val="28"/>
          <w:szCs w:val="28"/>
        </w:rPr>
        <w:t xml:space="preserve"> compliance card showing the role and end date in the future can be credentialed.  The missing item can be checked as viewed </w:t>
      </w:r>
      <w:proofErr w:type="gramStart"/>
      <w:r w:rsidRPr="001E68E0">
        <w:rPr>
          <w:rStyle w:val="wixui-rich-texttext"/>
          <w:sz w:val="28"/>
          <w:szCs w:val="28"/>
        </w:rPr>
        <w:t>in</w:t>
      </w:r>
      <w:proofErr w:type="gramEnd"/>
      <w:r w:rsidRPr="001E68E0">
        <w:rPr>
          <w:rStyle w:val="wixui-rich-texttext"/>
          <w:sz w:val="28"/>
          <w:szCs w:val="28"/>
        </w:rPr>
        <w:t xml:space="preserve"> the online check in page.  </w:t>
      </w:r>
      <w:r w:rsidR="001E68E0">
        <w:rPr>
          <w:rStyle w:val="wixui-rich-texttext"/>
          <w:sz w:val="28"/>
          <w:szCs w:val="28"/>
        </w:rPr>
        <w:t>M</w:t>
      </w:r>
      <w:r w:rsidRPr="001E68E0">
        <w:rPr>
          <w:rStyle w:val="wixui-rich-texttext"/>
          <w:sz w:val="28"/>
          <w:szCs w:val="28"/>
        </w:rPr>
        <w:t>ember</w:t>
      </w:r>
      <w:r w:rsidR="001E68E0">
        <w:rPr>
          <w:rStyle w:val="wixui-rich-texttext"/>
          <w:sz w:val="28"/>
          <w:szCs w:val="28"/>
        </w:rPr>
        <w:t>s</w:t>
      </w:r>
      <w:r w:rsidRPr="001E68E0">
        <w:rPr>
          <w:rStyle w:val="wixui-rich-texttext"/>
          <w:sz w:val="28"/>
          <w:szCs w:val="28"/>
        </w:rPr>
        <w:t xml:space="preserve"> can find their card</w:t>
      </w:r>
      <w:r w:rsidR="001E68E0">
        <w:rPr>
          <w:rStyle w:val="wixui-rich-texttext"/>
          <w:sz w:val="28"/>
          <w:szCs w:val="28"/>
        </w:rPr>
        <w:t>s</w:t>
      </w:r>
      <w:r w:rsidRPr="001E68E0">
        <w:rPr>
          <w:rStyle w:val="wixui-rich-texttext"/>
          <w:sz w:val="28"/>
          <w:szCs w:val="28"/>
        </w:rPr>
        <w:t xml:space="preserve"> by logging in to Members Only and clicking the card icon next to their name on the home page.</w:t>
      </w:r>
      <w:r w:rsidR="00156326">
        <w:rPr>
          <w:rStyle w:val="wixui-rich-texttext"/>
          <w:sz w:val="28"/>
          <w:szCs w:val="28"/>
        </w:rPr>
        <w:t xml:space="preserve"> For more compliance information, please refer to the </w:t>
      </w:r>
      <w:r w:rsidR="00C50565">
        <w:rPr>
          <w:rStyle w:val="wixui-rich-texttext"/>
          <w:sz w:val="28"/>
          <w:szCs w:val="28"/>
        </w:rPr>
        <w:t xml:space="preserve">pdf </w:t>
      </w:r>
      <w:proofErr w:type="gramStart"/>
      <w:r w:rsidR="00C50565">
        <w:rPr>
          <w:rStyle w:val="wixui-rich-texttext"/>
          <w:sz w:val="28"/>
          <w:szCs w:val="28"/>
        </w:rPr>
        <w:t>sent with</w:t>
      </w:r>
      <w:proofErr w:type="gramEnd"/>
      <w:r w:rsidR="00C50565">
        <w:rPr>
          <w:rStyle w:val="wixui-rich-texttext"/>
          <w:sz w:val="28"/>
          <w:szCs w:val="28"/>
        </w:rPr>
        <w:t xml:space="preserve"> along with this document.</w:t>
      </w:r>
    </w:p>
    <w:p w14:paraId="63C7EABE" w14:textId="77777777" w:rsidR="00CD1EF8" w:rsidRDefault="00CD1EF8" w:rsidP="00B12B7D">
      <w:pPr>
        <w:rPr>
          <w:rStyle w:val="wixui-rich-texttext"/>
          <w:sz w:val="28"/>
          <w:szCs w:val="28"/>
        </w:rPr>
      </w:pPr>
    </w:p>
    <w:p w14:paraId="194CDC8F" w14:textId="77777777" w:rsidR="00CD1EF8" w:rsidRPr="00CD1EF8" w:rsidRDefault="00CD1EF8" w:rsidP="00CD1EF8">
      <w:pPr>
        <w:pStyle w:val="yiv8078375485msonormal"/>
        <w:spacing w:after="240" w:afterAutospacing="0"/>
        <w:rPr>
          <w:rFonts w:asciiTheme="minorHAnsi" w:hAnsiTheme="minorHAnsi" w:cstheme="minorHAnsi"/>
          <w:sz w:val="28"/>
          <w:szCs w:val="28"/>
        </w:rPr>
      </w:pPr>
      <w:r w:rsidRPr="00CD1EF8">
        <w:rPr>
          <w:rFonts w:asciiTheme="minorHAnsi" w:hAnsiTheme="minorHAnsi" w:cstheme="minorHAnsi"/>
          <w:color w:val="000000"/>
          <w:sz w:val="28"/>
          <w:szCs w:val="28"/>
        </w:rPr>
        <w:t>Prior to checking in onsite, </w:t>
      </w:r>
      <w:r w:rsidRPr="00CD1EF8">
        <w:rPr>
          <w:rFonts w:asciiTheme="minorHAnsi" w:hAnsiTheme="minorHAnsi" w:cstheme="minorHAnsi"/>
          <w:b/>
          <w:bCs/>
          <w:color w:val="000000"/>
          <w:sz w:val="28"/>
          <w:szCs w:val="28"/>
        </w:rPr>
        <w:t>ALL COACHES AND SKATERS</w:t>
      </w:r>
      <w:r w:rsidRPr="00CD1EF8">
        <w:rPr>
          <w:rFonts w:asciiTheme="minorHAnsi" w:hAnsiTheme="minorHAnsi" w:cstheme="minorHAnsi"/>
          <w:color w:val="000000"/>
          <w:sz w:val="28"/>
          <w:szCs w:val="28"/>
        </w:rPr>
        <w:t> must have completed the Medical Registry and Emergency Contact through your </w:t>
      </w:r>
      <w:hyperlink r:id="rId10" w:tgtFrame="_blank" w:history="1">
        <w:r w:rsidRPr="00CD1EF8">
          <w:rPr>
            <w:rStyle w:val="Hyperlink"/>
            <w:rFonts w:asciiTheme="minorHAnsi" w:hAnsiTheme="minorHAnsi" w:cstheme="minorHAnsi"/>
            <w:color w:val="0000AA"/>
            <w:sz w:val="28"/>
            <w:szCs w:val="28"/>
          </w:rPr>
          <w:t>competition portal</w:t>
        </w:r>
      </w:hyperlink>
      <w:r w:rsidRPr="00CD1EF8">
        <w:rPr>
          <w:rFonts w:asciiTheme="minorHAnsi" w:hAnsiTheme="minorHAnsi" w:cstheme="minorHAnsi"/>
          <w:color w:val="000000"/>
          <w:sz w:val="28"/>
          <w:szCs w:val="28"/>
        </w:rPr>
        <w:t xml:space="preserve">. For completion of </w:t>
      </w:r>
      <w:proofErr w:type="gramStart"/>
      <w:r w:rsidRPr="00CD1EF8">
        <w:rPr>
          <w:rFonts w:asciiTheme="minorHAnsi" w:hAnsiTheme="minorHAnsi" w:cstheme="minorHAnsi"/>
          <w:color w:val="000000"/>
          <w:sz w:val="28"/>
          <w:szCs w:val="28"/>
        </w:rPr>
        <w:t>Medical</w:t>
      </w:r>
      <w:proofErr w:type="gramEnd"/>
      <w:r w:rsidRPr="00CD1EF8">
        <w:rPr>
          <w:rFonts w:asciiTheme="minorHAnsi" w:hAnsiTheme="minorHAnsi" w:cstheme="minorHAnsi"/>
          <w:color w:val="000000"/>
          <w:sz w:val="28"/>
          <w:szCs w:val="28"/>
        </w:rPr>
        <w:t xml:space="preserve"> Registry, emergency contact on the right-hand side of the page </w:t>
      </w:r>
      <w:proofErr w:type="gramStart"/>
      <w:r w:rsidRPr="00CD1EF8">
        <w:rPr>
          <w:rFonts w:asciiTheme="minorHAnsi" w:hAnsiTheme="minorHAnsi" w:cstheme="minorHAnsi"/>
          <w:color w:val="000000"/>
          <w:sz w:val="28"/>
          <w:szCs w:val="28"/>
        </w:rPr>
        <w:t>are</w:t>
      </w:r>
      <w:proofErr w:type="gramEnd"/>
      <w:r w:rsidRPr="00CD1EF8">
        <w:rPr>
          <w:rFonts w:asciiTheme="minorHAnsi" w:hAnsiTheme="minorHAnsi" w:cstheme="minorHAnsi"/>
          <w:color w:val="000000"/>
          <w:sz w:val="28"/>
          <w:szCs w:val="28"/>
        </w:rPr>
        <w:t xml:space="preserve"> the only required fields, however fill out as much information as you feel comfortable providing. If not completed and showing as a green checkmark within your competition portal, you may be asked to step out of line to complete and return once completed. A credential will be provided once all required items have been verified.</w:t>
      </w:r>
    </w:p>
    <w:p w14:paraId="34B62075" w14:textId="77777777" w:rsidR="00CD1EF8" w:rsidRPr="00CD1EF8" w:rsidRDefault="00CD1EF8" w:rsidP="00CD1EF8">
      <w:pPr>
        <w:pStyle w:val="yiv8078375485msonormal"/>
        <w:spacing w:after="240" w:afterAutospacing="0"/>
        <w:rPr>
          <w:rFonts w:asciiTheme="minorHAnsi" w:hAnsiTheme="minorHAnsi" w:cstheme="minorHAnsi"/>
          <w:sz w:val="28"/>
          <w:szCs w:val="28"/>
        </w:rPr>
      </w:pPr>
      <w:r w:rsidRPr="00CD1EF8">
        <w:rPr>
          <w:rFonts w:asciiTheme="minorHAnsi" w:hAnsiTheme="minorHAnsi" w:cstheme="minorHAnsi"/>
          <w:color w:val="000000"/>
          <w:sz w:val="28"/>
          <w:szCs w:val="28"/>
        </w:rPr>
        <w:t>If you are solely a partner, access your </w:t>
      </w:r>
      <w:hyperlink r:id="rId11" w:tgtFrame="_blank" w:history="1">
        <w:r w:rsidRPr="00CD1EF8">
          <w:rPr>
            <w:rStyle w:val="Hyperlink"/>
            <w:rFonts w:asciiTheme="minorHAnsi" w:hAnsiTheme="minorHAnsi" w:cstheme="minorHAnsi"/>
            <w:color w:val="0000AA"/>
            <w:sz w:val="28"/>
            <w:szCs w:val="28"/>
          </w:rPr>
          <w:t>competition season profile</w:t>
        </w:r>
      </w:hyperlink>
      <w:r w:rsidRPr="00CD1EF8">
        <w:rPr>
          <w:rFonts w:asciiTheme="minorHAnsi" w:hAnsiTheme="minorHAnsi" w:cstheme="minorHAnsi"/>
          <w:color w:val="000000"/>
          <w:sz w:val="28"/>
          <w:szCs w:val="28"/>
        </w:rPr>
        <w:t> and complete your waivers and medical registry.</w:t>
      </w:r>
    </w:p>
    <w:p w14:paraId="4A07FF6C" w14:textId="77777777" w:rsidR="00CD1EF8" w:rsidRPr="00CD1EF8" w:rsidRDefault="00CD1EF8" w:rsidP="00CD1EF8">
      <w:pPr>
        <w:pStyle w:val="yiv8078375485msonormal"/>
        <w:spacing w:after="240" w:afterAutospacing="0"/>
        <w:rPr>
          <w:rFonts w:asciiTheme="minorHAnsi" w:hAnsiTheme="minorHAnsi" w:cstheme="minorHAnsi"/>
          <w:sz w:val="28"/>
          <w:szCs w:val="28"/>
        </w:rPr>
      </w:pPr>
      <w:r w:rsidRPr="00CD1EF8">
        <w:rPr>
          <w:rFonts w:asciiTheme="minorHAnsi" w:hAnsiTheme="minorHAnsi" w:cstheme="minorHAnsi"/>
          <w:color w:val="000000"/>
          <w:sz w:val="28"/>
          <w:szCs w:val="28"/>
        </w:rPr>
        <w:t>To view the steps described to complete missing medical registry or waivers, </w:t>
      </w:r>
      <w:hyperlink r:id="rId12" w:tgtFrame="_blank" w:history="1">
        <w:r w:rsidRPr="00CD1EF8">
          <w:rPr>
            <w:rStyle w:val="Hyperlink"/>
            <w:rFonts w:asciiTheme="minorHAnsi" w:hAnsiTheme="minorHAnsi" w:cstheme="minorHAnsi"/>
            <w:sz w:val="28"/>
            <w:szCs w:val="28"/>
          </w:rPr>
          <w:t>click here</w:t>
        </w:r>
      </w:hyperlink>
      <w:r w:rsidRPr="00CD1EF8">
        <w:rPr>
          <w:rFonts w:asciiTheme="minorHAnsi" w:hAnsiTheme="minorHAnsi" w:cstheme="minorHAnsi"/>
          <w:color w:val="000000"/>
          <w:sz w:val="28"/>
          <w:szCs w:val="28"/>
        </w:rPr>
        <w:t>.</w:t>
      </w:r>
    </w:p>
    <w:p w14:paraId="2FDEA0B0" w14:textId="77777777" w:rsidR="00CD1EF8" w:rsidRPr="00CD1EF8" w:rsidRDefault="00CD1EF8" w:rsidP="00CD1EF8">
      <w:pPr>
        <w:pStyle w:val="yiv8078375485msonormal"/>
        <w:spacing w:after="240" w:afterAutospacing="0"/>
        <w:rPr>
          <w:rFonts w:asciiTheme="minorHAnsi" w:hAnsiTheme="minorHAnsi" w:cstheme="minorHAnsi"/>
          <w:sz w:val="28"/>
          <w:szCs w:val="28"/>
        </w:rPr>
      </w:pPr>
      <w:r w:rsidRPr="00CD1EF8">
        <w:rPr>
          <w:rFonts w:asciiTheme="minorHAnsi" w:hAnsiTheme="minorHAnsi" w:cstheme="minorHAnsi"/>
          <w:color w:val="000000"/>
          <w:sz w:val="28"/>
          <w:szCs w:val="28"/>
        </w:rPr>
        <w:t>We encourage all participants to share the information they’re comfortable with (</w:t>
      </w:r>
      <w:proofErr w:type="gramStart"/>
      <w:r w:rsidRPr="00CD1EF8">
        <w:rPr>
          <w:rFonts w:asciiTheme="minorHAnsi" w:hAnsiTheme="minorHAnsi" w:cstheme="minorHAnsi"/>
          <w:color w:val="000000"/>
          <w:sz w:val="28"/>
          <w:szCs w:val="28"/>
        </w:rPr>
        <w:t>i.e.</w:t>
      </w:r>
      <w:proofErr w:type="gramEnd"/>
      <w:r w:rsidRPr="00CD1EF8">
        <w:rPr>
          <w:rFonts w:asciiTheme="minorHAnsi" w:hAnsiTheme="minorHAnsi" w:cstheme="minorHAnsi"/>
          <w:color w:val="000000"/>
          <w:sz w:val="28"/>
          <w:szCs w:val="28"/>
        </w:rPr>
        <w:t xml:space="preserve"> allergies) to ensure the local team can provide the appropriate care in the event of an emergency. However, the only required field on the form is the emergency contact. Information will be kept confidential and only provided to those who have a legitimate need.</w:t>
      </w:r>
    </w:p>
    <w:p w14:paraId="50535829" w14:textId="77777777" w:rsidR="00CD1EF8" w:rsidRPr="00CD1EF8" w:rsidRDefault="00CD1EF8" w:rsidP="00B12B7D">
      <w:pPr>
        <w:rPr>
          <w:rStyle w:val="wixui-rich-texttext"/>
          <w:rFonts w:cstheme="minorHAnsi"/>
          <w:sz w:val="28"/>
          <w:szCs w:val="28"/>
        </w:rPr>
      </w:pPr>
    </w:p>
    <w:p w14:paraId="3D893EDD" w14:textId="457AD114" w:rsidR="001A5087" w:rsidRDefault="001A5087" w:rsidP="00B12B7D">
      <w:pPr>
        <w:rPr>
          <w:rStyle w:val="wixui-rich-texttext"/>
          <w:sz w:val="24"/>
          <w:szCs w:val="24"/>
        </w:rPr>
      </w:pPr>
      <w:r>
        <w:rPr>
          <w:noProof/>
        </w:rPr>
        <w:drawing>
          <wp:inline distT="0" distB="0" distL="0" distR="0" wp14:anchorId="13B3CB5A" wp14:editId="5EA883D5">
            <wp:extent cx="9069866" cy="4972050"/>
            <wp:effectExtent l="0" t="0" r="0" b="0"/>
            <wp:docPr id="1352303106" name="Picture 1" descr="Screens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03106" name="Picture 1" descr="Screens screenshot of a computer screen&#10;&#10;Description automatically generated"/>
                    <pic:cNvPicPr/>
                  </pic:nvPicPr>
                  <pic:blipFill>
                    <a:blip r:embed="rId13"/>
                    <a:stretch>
                      <a:fillRect/>
                    </a:stretch>
                  </pic:blipFill>
                  <pic:spPr>
                    <a:xfrm>
                      <a:off x="0" y="0"/>
                      <a:ext cx="9106924" cy="4992365"/>
                    </a:xfrm>
                    <a:prstGeom prst="rect">
                      <a:avLst/>
                    </a:prstGeom>
                  </pic:spPr>
                </pic:pic>
              </a:graphicData>
            </a:graphic>
          </wp:inline>
        </w:drawing>
      </w:r>
    </w:p>
    <w:p w14:paraId="4740E1CE" w14:textId="63ED4B9E" w:rsidR="00DF49AC" w:rsidRDefault="00E208A0" w:rsidP="007F2A93">
      <w:pPr>
        <w:rPr>
          <w:rStyle w:val="Hyperlink"/>
          <w:sz w:val="24"/>
          <w:szCs w:val="24"/>
        </w:rPr>
      </w:pPr>
      <w:r>
        <w:rPr>
          <w:noProof/>
        </w:rPr>
        <w:lastRenderedPageBreak/>
        <w:drawing>
          <wp:inline distT="0" distB="0" distL="0" distR="0" wp14:anchorId="4E6F4382" wp14:editId="794A4A99">
            <wp:extent cx="9144000" cy="6727190"/>
            <wp:effectExtent l="0" t="0" r="0" b="0"/>
            <wp:docPr id="679905133" name="Picture 1" descr="A screenshot of a medical regi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05133" name="Picture 1" descr="A screenshot of a medical register&#10;&#10;Description automatically generated"/>
                    <pic:cNvPicPr/>
                  </pic:nvPicPr>
                  <pic:blipFill>
                    <a:blip r:embed="rId14"/>
                    <a:stretch>
                      <a:fillRect/>
                    </a:stretch>
                  </pic:blipFill>
                  <pic:spPr>
                    <a:xfrm>
                      <a:off x="0" y="0"/>
                      <a:ext cx="9144000" cy="6727190"/>
                    </a:xfrm>
                    <a:prstGeom prst="rect">
                      <a:avLst/>
                    </a:prstGeom>
                  </pic:spPr>
                </pic:pic>
              </a:graphicData>
            </a:graphic>
          </wp:inline>
        </w:drawing>
      </w:r>
    </w:p>
    <w:sectPr w:rsidR="00DF49AC" w:rsidSect="009A7A0C">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694876"/>
    <w:multiLevelType w:val="hybridMultilevel"/>
    <w:tmpl w:val="6CD47E68"/>
    <w:lvl w:ilvl="0" w:tplc="1C9C12B0">
      <w:start w:val="1"/>
      <w:numFmt w:val="decimal"/>
      <w:lvlText w:val="%1."/>
      <w:lvlJc w:val="left"/>
      <w:pPr>
        <w:ind w:left="720" w:hanging="360"/>
      </w:pPr>
      <w:rPr>
        <w:rFonts w:ascii="Times New Roman" w:eastAsia="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C5121E"/>
    <w:multiLevelType w:val="hybridMultilevel"/>
    <w:tmpl w:val="9996B4D2"/>
    <w:lvl w:ilvl="0" w:tplc="1C9C12B0">
      <w:start w:val="1"/>
      <w:numFmt w:val="decimal"/>
      <w:lvlText w:val="%1."/>
      <w:lvlJc w:val="left"/>
      <w:pPr>
        <w:ind w:left="720" w:hanging="360"/>
      </w:pPr>
      <w:rPr>
        <w:rFonts w:ascii="Times New Roman" w:eastAsia="Times New Roman" w:hAnsi="Times New Roman" w:cs="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C8102E"/>
    <w:multiLevelType w:val="multilevel"/>
    <w:tmpl w:val="C2967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88A278F"/>
    <w:multiLevelType w:val="multilevel"/>
    <w:tmpl w:val="8AF4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A844FF"/>
    <w:multiLevelType w:val="multilevel"/>
    <w:tmpl w:val="55646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424260"/>
    <w:multiLevelType w:val="hybridMultilevel"/>
    <w:tmpl w:val="15AE00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7575C9"/>
    <w:multiLevelType w:val="multilevel"/>
    <w:tmpl w:val="08F2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7D538F"/>
    <w:multiLevelType w:val="multilevel"/>
    <w:tmpl w:val="ACEE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8A536F"/>
    <w:multiLevelType w:val="multilevel"/>
    <w:tmpl w:val="336E8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34D315E"/>
    <w:multiLevelType w:val="multilevel"/>
    <w:tmpl w:val="3258A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B65872"/>
    <w:multiLevelType w:val="multilevel"/>
    <w:tmpl w:val="AD5C3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75200116">
    <w:abstractNumId w:val="10"/>
  </w:num>
  <w:num w:numId="2" w16cid:durableId="903757584">
    <w:abstractNumId w:val="0"/>
  </w:num>
  <w:num w:numId="3" w16cid:durableId="1159923839">
    <w:abstractNumId w:val="1"/>
  </w:num>
  <w:num w:numId="4" w16cid:durableId="1688827576">
    <w:abstractNumId w:val="7"/>
  </w:num>
  <w:num w:numId="5" w16cid:durableId="834882716">
    <w:abstractNumId w:val="4"/>
  </w:num>
  <w:num w:numId="6" w16cid:durableId="1024088699">
    <w:abstractNumId w:val="9"/>
  </w:num>
  <w:num w:numId="7" w16cid:durableId="1503427404">
    <w:abstractNumId w:val="3"/>
  </w:num>
  <w:num w:numId="8" w16cid:durableId="1834374559">
    <w:abstractNumId w:val="6"/>
  </w:num>
  <w:num w:numId="9" w16cid:durableId="504366615">
    <w:abstractNumId w:val="8"/>
  </w:num>
  <w:num w:numId="10" w16cid:durableId="1457215165">
    <w:abstractNumId w:val="2"/>
  </w:num>
  <w:num w:numId="11" w16cid:durableId="13823640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455"/>
    <w:rsid w:val="00001E9B"/>
    <w:rsid w:val="00020463"/>
    <w:rsid w:val="00021D5A"/>
    <w:rsid w:val="00023CF9"/>
    <w:rsid w:val="000432FE"/>
    <w:rsid w:val="000533E9"/>
    <w:rsid w:val="00053463"/>
    <w:rsid w:val="000573EC"/>
    <w:rsid w:val="00063C7E"/>
    <w:rsid w:val="00076065"/>
    <w:rsid w:val="00095A6F"/>
    <w:rsid w:val="000A179A"/>
    <w:rsid w:val="000B1375"/>
    <w:rsid w:val="000B6936"/>
    <w:rsid w:val="000B759B"/>
    <w:rsid w:val="000D3DB5"/>
    <w:rsid w:val="000F06AD"/>
    <w:rsid w:val="001063C2"/>
    <w:rsid w:val="00121FD2"/>
    <w:rsid w:val="00132BCD"/>
    <w:rsid w:val="00135642"/>
    <w:rsid w:val="00156326"/>
    <w:rsid w:val="001743ED"/>
    <w:rsid w:val="00185654"/>
    <w:rsid w:val="001A5087"/>
    <w:rsid w:val="001B629D"/>
    <w:rsid w:val="001C0381"/>
    <w:rsid w:val="001C3D67"/>
    <w:rsid w:val="001E1847"/>
    <w:rsid w:val="001E68E0"/>
    <w:rsid w:val="00212280"/>
    <w:rsid w:val="0024075B"/>
    <w:rsid w:val="0024259E"/>
    <w:rsid w:val="0024455F"/>
    <w:rsid w:val="00265F86"/>
    <w:rsid w:val="0027115A"/>
    <w:rsid w:val="002955F1"/>
    <w:rsid w:val="002A6165"/>
    <w:rsid w:val="002B5283"/>
    <w:rsid w:val="002C3C05"/>
    <w:rsid w:val="002D49B8"/>
    <w:rsid w:val="002E028B"/>
    <w:rsid w:val="002E3854"/>
    <w:rsid w:val="00301567"/>
    <w:rsid w:val="00327EE1"/>
    <w:rsid w:val="003479F3"/>
    <w:rsid w:val="0037493E"/>
    <w:rsid w:val="00386A0B"/>
    <w:rsid w:val="003A416C"/>
    <w:rsid w:val="003C43CB"/>
    <w:rsid w:val="003F656C"/>
    <w:rsid w:val="003F7A0B"/>
    <w:rsid w:val="00406545"/>
    <w:rsid w:val="00415A70"/>
    <w:rsid w:val="00446E26"/>
    <w:rsid w:val="00452D1C"/>
    <w:rsid w:val="004727A7"/>
    <w:rsid w:val="00477945"/>
    <w:rsid w:val="004840D1"/>
    <w:rsid w:val="004B6530"/>
    <w:rsid w:val="004C44A3"/>
    <w:rsid w:val="004D6707"/>
    <w:rsid w:val="00541A63"/>
    <w:rsid w:val="00564836"/>
    <w:rsid w:val="0058584B"/>
    <w:rsid w:val="0059237B"/>
    <w:rsid w:val="005A62D7"/>
    <w:rsid w:val="005C72CD"/>
    <w:rsid w:val="00601597"/>
    <w:rsid w:val="0060361C"/>
    <w:rsid w:val="00646C13"/>
    <w:rsid w:val="0065066C"/>
    <w:rsid w:val="00673955"/>
    <w:rsid w:val="00695F88"/>
    <w:rsid w:val="006B2772"/>
    <w:rsid w:val="006D0654"/>
    <w:rsid w:val="006E1FFE"/>
    <w:rsid w:val="006F184A"/>
    <w:rsid w:val="007162F5"/>
    <w:rsid w:val="007C4964"/>
    <w:rsid w:val="007C78D6"/>
    <w:rsid w:val="007D1533"/>
    <w:rsid w:val="007D3660"/>
    <w:rsid w:val="007E666A"/>
    <w:rsid w:val="007E765D"/>
    <w:rsid w:val="007F2A93"/>
    <w:rsid w:val="008021F4"/>
    <w:rsid w:val="00804B97"/>
    <w:rsid w:val="008118DC"/>
    <w:rsid w:val="00857661"/>
    <w:rsid w:val="008813DE"/>
    <w:rsid w:val="00881890"/>
    <w:rsid w:val="00882DCD"/>
    <w:rsid w:val="0088514A"/>
    <w:rsid w:val="0088606C"/>
    <w:rsid w:val="008F4AB0"/>
    <w:rsid w:val="00901B1E"/>
    <w:rsid w:val="00926886"/>
    <w:rsid w:val="009474C5"/>
    <w:rsid w:val="009748EB"/>
    <w:rsid w:val="00975502"/>
    <w:rsid w:val="00981E6B"/>
    <w:rsid w:val="00994C8E"/>
    <w:rsid w:val="009A7A0C"/>
    <w:rsid w:val="009B3A1E"/>
    <w:rsid w:val="009C71E6"/>
    <w:rsid w:val="00A24FFB"/>
    <w:rsid w:val="00A36CF6"/>
    <w:rsid w:val="00A37830"/>
    <w:rsid w:val="00A41BC9"/>
    <w:rsid w:val="00A47C21"/>
    <w:rsid w:val="00A60187"/>
    <w:rsid w:val="00A61A4D"/>
    <w:rsid w:val="00A91200"/>
    <w:rsid w:val="00AA0D47"/>
    <w:rsid w:val="00AA6007"/>
    <w:rsid w:val="00AC7485"/>
    <w:rsid w:val="00AD0014"/>
    <w:rsid w:val="00AD39EE"/>
    <w:rsid w:val="00AF3BDE"/>
    <w:rsid w:val="00AF46BA"/>
    <w:rsid w:val="00B0328D"/>
    <w:rsid w:val="00B06C2C"/>
    <w:rsid w:val="00B12B7D"/>
    <w:rsid w:val="00B43174"/>
    <w:rsid w:val="00B559D7"/>
    <w:rsid w:val="00B60EAA"/>
    <w:rsid w:val="00B63145"/>
    <w:rsid w:val="00B773AC"/>
    <w:rsid w:val="00B9124C"/>
    <w:rsid w:val="00B91A66"/>
    <w:rsid w:val="00B9654B"/>
    <w:rsid w:val="00B965D9"/>
    <w:rsid w:val="00BB47C4"/>
    <w:rsid w:val="00BD3322"/>
    <w:rsid w:val="00BE58F6"/>
    <w:rsid w:val="00BF644D"/>
    <w:rsid w:val="00C073FA"/>
    <w:rsid w:val="00C210E8"/>
    <w:rsid w:val="00C30FB2"/>
    <w:rsid w:val="00C353F4"/>
    <w:rsid w:val="00C4163F"/>
    <w:rsid w:val="00C41D7B"/>
    <w:rsid w:val="00C46BE5"/>
    <w:rsid w:val="00C50565"/>
    <w:rsid w:val="00C51EC7"/>
    <w:rsid w:val="00C63845"/>
    <w:rsid w:val="00C71509"/>
    <w:rsid w:val="00C75ED2"/>
    <w:rsid w:val="00C76AA9"/>
    <w:rsid w:val="00CB3C1B"/>
    <w:rsid w:val="00CB542A"/>
    <w:rsid w:val="00CC672E"/>
    <w:rsid w:val="00CD1EF8"/>
    <w:rsid w:val="00D018A6"/>
    <w:rsid w:val="00D02C5D"/>
    <w:rsid w:val="00D03E5D"/>
    <w:rsid w:val="00D27B66"/>
    <w:rsid w:val="00D40E4A"/>
    <w:rsid w:val="00D74B02"/>
    <w:rsid w:val="00D77055"/>
    <w:rsid w:val="00DA0EF5"/>
    <w:rsid w:val="00DA1561"/>
    <w:rsid w:val="00DC0560"/>
    <w:rsid w:val="00DD0A45"/>
    <w:rsid w:val="00DD6E52"/>
    <w:rsid w:val="00DE3C0B"/>
    <w:rsid w:val="00DF012B"/>
    <w:rsid w:val="00DF49AC"/>
    <w:rsid w:val="00E20315"/>
    <w:rsid w:val="00E208A0"/>
    <w:rsid w:val="00E36455"/>
    <w:rsid w:val="00E821D5"/>
    <w:rsid w:val="00E93ADE"/>
    <w:rsid w:val="00EA61A9"/>
    <w:rsid w:val="00EB4812"/>
    <w:rsid w:val="00ED1655"/>
    <w:rsid w:val="00F02E5F"/>
    <w:rsid w:val="00F0573E"/>
    <w:rsid w:val="00F06364"/>
    <w:rsid w:val="00F13B4A"/>
    <w:rsid w:val="00F35949"/>
    <w:rsid w:val="00F509C3"/>
    <w:rsid w:val="00F95F16"/>
    <w:rsid w:val="00F9783F"/>
    <w:rsid w:val="00FB12B9"/>
    <w:rsid w:val="00FD036E"/>
    <w:rsid w:val="00FF6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208CE"/>
  <w15:chartTrackingRefBased/>
  <w15:docId w15:val="{D7BC8084-E032-4558-BD06-2229F652B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A45"/>
  </w:style>
  <w:style w:type="paragraph" w:styleId="Heading1">
    <w:name w:val="heading 1"/>
    <w:basedOn w:val="Normal"/>
    <w:link w:val="Heading1Char"/>
    <w:uiPriority w:val="9"/>
    <w:qFormat/>
    <w:rsid w:val="000A179A"/>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dp42b5a2bbyiv8193706593gmail-p1">
    <w:name w:val="ydp42b5a2bbyiv8193706593gmail-p1"/>
    <w:basedOn w:val="Normal"/>
    <w:rsid w:val="0060159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ydp42b5a2bbyiv8193706593gmail-apple-converted-space">
    <w:name w:val="ydp42b5a2bbyiv8193706593gmail-apple-converted-space"/>
    <w:basedOn w:val="DefaultParagraphFont"/>
    <w:rsid w:val="00601597"/>
  </w:style>
  <w:style w:type="character" w:customStyle="1" w:styleId="markedcontent">
    <w:name w:val="markedcontent"/>
    <w:basedOn w:val="DefaultParagraphFont"/>
    <w:rsid w:val="00F35949"/>
  </w:style>
  <w:style w:type="paragraph" w:customStyle="1" w:styleId="yiv0037151241msonormal">
    <w:name w:val="yiv0037151241msonormal"/>
    <w:basedOn w:val="Normal"/>
    <w:rsid w:val="00901B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yiv0037151241m3902390020291852121msolistparagraph">
    <w:name w:val="yiv0037151241m_3902390020291852121msolistparagraph"/>
    <w:basedOn w:val="Normal"/>
    <w:rsid w:val="00901B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rsid w:val="00882DC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882DCD"/>
    <w:rPr>
      <w:color w:val="0000FF"/>
      <w:u w:val="single"/>
    </w:rPr>
  </w:style>
  <w:style w:type="paragraph" w:styleId="ListParagraph">
    <w:name w:val="List Paragraph"/>
    <w:basedOn w:val="Normal"/>
    <w:uiPriority w:val="34"/>
    <w:qFormat/>
    <w:rsid w:val="000F06AD"/>
    <w:pPr>
      <w:ind w:left="720"/>
      <w:contextualSpacing/>
    </w:pPr>
  </w:style>
  <w:style w:type="character" w:styleId="Strong">
    <w:name w:val="Strong"/>
    <w:basedOn w:val="DefaultParagraphFont"/>
    <w:uiPriority w:val="22"/>
    <w:qFormat/>
    <w:rsid w:val="00994C8E"/>
    <w:rPr>
      <w:b/>
      <w:bCs/>
    </w:rPr>
  </w:style>
  <w:style w:type="character" w:styleId="FollowedHyperlink">
    <w:name w:val="FollowedHyperlink"/>
    <w:basedOn w:val="DefaultParagraphFont"/>
    <w:uiPriority w:val="99"/>
    <w:semiHidden/>
    <w:unhideWhenUsed/>
    <w:rsid w:val="00C71509"/>
    <w:rPr>
      <w:color w:val="954F72" w:themeColor="followedHyperlink"/>
      <w:u w:val="single"/>
    </w:rPr>
  </w:style>
  <w:style w:type="table" w:styleId="TableGrid">
    <w:name w:val="Table Grid"/>
    <w:basedOn w:val="TableNormal"/>
    <w:uiPriority w:val="39"/>
    <w:rsid w:val="00386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179A"/>
    <w:rPr>
      <w:rFonts w:ascii="Times New Roman" w:eastAsia="Times New Roman" w:hAnsi="Times New Roman" w:cs="Times New Roman"/>
      <w:b/>
      <w:bCs/>
      <w:kern w:val="36"/>
      <w:sz w:val="48"/>
      <w:szCs w:val="48"/>
      <w14:ligatures w14:val="none"/>
    </w:rPr>
  </w:style>
  <w:style w:type="character" w:styleId="UnresolvedMention">
    <w:name w:val="Unresolved Mention"/>
    <w:basedOn w:val="DefaultParagraphFont"/>
    <w:uiPriority w:val="99"/>
    <w:semiHidden/>
    <w:unhideWhenUsed/>
    <w:rsid w:val="00AD0014"/>
    <w:rPr>
      <w:color w:val="605E5C"/>
      <w:shd w:val="clear" w:color="auto" w:fill="E1DFDD"/>
    </w:rPr>
  </w:style>
  <w:style w:type="paragraph" w:customStyle="1" w:styleId="font7">
    <w:name w:val="font_7"/>
    <w:basedOn w:val="Normal"/>
    <w:rsid w:val="00C210E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ixui-rich-texttext">
    <w:name w:val="wixui-rich-text__text"/>
    <w:basedOn w:val="DefaultParagraphFont"/>
    <w:rsid w:val="00C210E8"/>
  </w:style>
  <w:style w:type="character" w:customStyle="1" w:styleId="wixguard">
    <w:name w:val="wixguard"/>
    <w:basedOn w:val="DefaultParagraphFont"/>
    <w:rsid w:val="00C210E8"/>
  </w:style>
  <w:style w:type="paragraph" w:customStyle="1" w:styleId="yiv8078375485msonormal">
    <w:name w:val="yiv8078375485msonormal"/>
    <w:basedOn w:val="Normal"/>
    <w:rsid w:val="00CD1EF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79386">
      <w:bodyDiv w:val="1"/>
      <w:marLeft w:val="0"/>
      <w:marRight w:val="0"/>
      <w:marTop w:val="0"/>
      <w:marBottom w:val="0"/>
      <w:divBdr>
        <w:top w:val="none" w:sz="0" w:space="0" w:color="auto"/>
        <w:left w:val="none" w:sz="0" w:space="0" w:color="auto"/>
        <w:bottom w:val="none" w:sz="0" w:space="0" w:color="auto"/>
        <w:right w:val="none" w:sz="0" w:space="0" w:color="auto"/>
      </w:divBdr>
    </w:div>
    <w:div w:id="62148905">
      <w:bodyDiv w:val="1"/>
      <w:marLeft w:val="0"/>
      <w:marRight w:val="0"/>
      <w:marTop w:val="0"/>
      <w:marBottom w:val="0"/>
      <w:divBdr>
        <w:top w:val="none" w:sz="0" w:space="0" w:color="auto"/>
        <w:left w:val="none" w:sz="0" w:space="0" w:color="auto"/>
        <w:bottom w:val="none" w:sz="0" w:space="0" w:color="auto"/>
        <w:right w:val="none" w:sz="0" w:space="0" w:color="auto"/>
      </w:divBdr>
    </w:div>
    <w:div w:id="237860902">
      <w:bodyDiv w:val="1"/>
      <w:marLeft w:val="0"/>
      <w:marRight w:val="0"/>
      <w:marTop w:val="0"/>
      <w:marBottom w:val="0"/>
      <w:divBdr>
        <w:top w:val="none" w:sz="0" w:space="0" w:color="auto"/>
        <w:left w:val="none" w:sz="0" w:space="0" w:color="auto"/>
        <w:bottom w:val="none" w:sz="0" w:space="0" w:color="auto"/>
        <w:right w:val="none" w:sz="0" w:space="0" w:color="auto"/>
      </w:divBdr>
    </w:div>
    <w:div w:id="340669086">
      <w:bodyDiv w:val="1"/>
      <w:marLeft w:val="0"/>
      <w:marRight w:val="0"/>
      <w:marTop w:val="0"/>
      <w:marBottom w:val="0"/>
      <w:divBdr>
        <w:top w:val="none" w:sz="0" w:space="0" w:color="auto"/>
        <w:left w:val="none" w:sz="0" w:space="0" w:color="auto"/>
        <w:bottom w:val="none" w:sz="0" w:space="0" w:color="auto"/>
        <w:right w:val="none" w:sz="0" w:space="0" w:color="auto"/>
      </w:divBdr>
      <w:divsChild>
        <w:div w:id="1996562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7368920">
      <w:bodyDiv w:val="1"/>
      <w:marLeft w:val="0"/>
      <w:marRight w:val="0"/>
      <w:marTop w:val="0"/>
      <w:marBottom w:val="0"/>
      <w:divBdr>
        <w:top w:val="none" w:sz="0" w:space="0" w:color="auto"/>
        <w:left w:val="none" w:sz="0" w:space="0" w:color="auto"/>
        <w:bottom w:val="none" w:sz="0" w:space="0" w:color="auto"/>
        <w:right w:val="none" w:sz="0" w:space="0" w:color="auto"/>
      </w:divBdr>
      <w:divsChild>
        <w:div w:id="334112489">
          <w:marLeft w:val="0"/>
          <w:marRight w:val="0"/>
          <w:marTop w:val="0"/>
          <w:marBottom w:val="0"/>
          <w:divBdr>
            <w:top w:val="none" w:sz="0" w:space="0" w:color="auto"/>
            <w:left w:val="none" w:sz="0" w:space="0" w:color="auto"/>
            <w:bottom w:val="none" w:sz="0" w:space="0" w:color="auto"/>
            <w:right w:val="none" w:sz="0" w:space="0" w:color="auto"/>
          </w:divBdr>
        </w:div>
        <w:div w:id="1076123521">
          <w:marLeft w:val="0"/>
          <w:marRight w:val="0"/>
          <w:marTop w:val="0"/>
          <w:marBottom w:val="0"/>
          <w:divBdr>
            <w:top w:val="none" w:sz="0" w:space="0" w:color="auto"/>
            <w:left w:val="none" w:sz="0" w:space="0" w:color="auto"/>
            <w:bottom w:val="none" w:sz="0" w:space="0" w:color="auto"/>
            <w:right w:val="none" w:sz="0" w:space="0" w:color="auto"/>
          </w:divBdr>
        </w:div>
      </w:divsChild>
    </w:div>
    <w:div w:id="759181811">
      <w:bodyDiv w:val="1"/>
      <w:marLeft w:val="0"/>
      <w:marRight w:val="0"/>
      <w:marTop w:val="0"/>
      <w:marBottom w:val="0"/>
      <w:divBdr>
        <w:top w:val="none" w:sz="0" w:space="0" w:color="auto"/>
        <w:left w:val="none" w:sz="0" w:space="0" w:color="auto"/>
        <w:bottom w:val="none" w:sz="0" w:space="0" w:color="auto"/>
        <w:right w:val="none" w:sz="0" w:space="0" w:color="auto"/>
      </w:divBdr>
      <w:divsChild>
        <w:div w:id="1032455785">
          <w:marLeft w:val="0"/>
          <w:marRight w:val="0"/>
          <w:marTop w:val="0"/>
          <w:marBottom w:val="0"/>
          <w:divBdr>
            <w:top w:val="none" w:sz="0" w:space="0" w:color="auto"/>
            <w:left w:val="none" w:sz="0" w:space="0" w:color="auto"/>
            <w:bottom w:val="none" w:sz="0" w:space="0" w:color="auto"/>
            <w:right w:val="none" w:sz="0" w:space="0" w:color="auto"/>
          </w:divBdr>
        </w:div>
        <w:div w:id="1625892255">
          <w:marLeft w:val="0"/>
          <w:marRight w:val="0"/>
          <w:marTop w:val="0"/>
          <w:marBottom w:val="0"/>
          <w:divBdr>
            <w:top w:val="none" w:sz="0" w:space="0" w:color="auto"/>
            <w:left w:val="none" w:sz="0" w:space="0" w:color="auto"/>
            <w:bottom w:val="none" w:sz="0" w:space="0" w:color="auto"/>
            <w:right w:val="none" w:sz="0" w:space="0" w:color="auto"/>
          </w:divBdr>
        </w:div>
        <w:div w:id="1772972915">
          <w:marLeft w:val="0"/>
          <w:marRight w:val="0"/>
          <w:marTop w:val="0"/>
          <w:marBottom w:val="0"/>
          <w:divBdr>
            <w:top w:val="none" w:sz="0" w:space="0" w:color="auto"/>
            <w:left w:val="none" w:sz="0" w:space="0" w:color="auto"/>
            <w:bottom w:val="none" w:sz="0" w:space="0" w:color="auto"/>
            <w:right w:val="none" w:sz="0" w:space="0" w:color="auto"/>
          </w:divBdr>
        </w:div>
        <w:div w:id="1006326106">
          <w:marLeft w:val="0"/>
          <w:marRight w:val="0"/>
          <w:marTop w:val="0"/>
          <w:marBottom w:val="0"/>
          <w:divBdr>
            <w:top w:val="none" w:sz="0" w:space="0" w:color="auto"/>
            <w:left w:val="none" w:sz="0" w:space="0" w:color="auto"/>
            <w:bottom w:val="none" w:sz="0" w:space="0" w:color="auto"/>
            <w:right w:val="none" w:sz="0" w:space="0" w:color="auto"/>
          </w:divBdr>
        </w:div>
        <w:div w:id="417871113">
          <w:marLeft w:val="0"/>
          <w:marRight w:val="0"/>
          <w:marTop w:val="0"/>
          <w:marBottom w:val="0"/>
          <w:divBdr>
            <w:top w:val="none" w:sz="0" w:space="0" w:color="auto"/>
            <w:left w:val="none" w:sz="0" w:space="0" w:color="auto"/>
            <w:bottom w:val="none" w:sz="0" w:space="0" w:color="auto"/>
            <w:right w:val="none" w:sz="0" w:space="0" w:color="auto"/>
          </w:divBdr>
        </w:div>
      </w:divsChild>
    </w:div>
    <w:div w:id="1152674898">
      <w:bodyDiv w:val="1"/>
      <w:marLeft w:val="0"/>
      <w:marRight w:val="0"/>
      <w:marTop w:val="0"/>
      <w:marBottom w:val="0"/>
      <w:divBdr>
        <w:top w:val="none" w:sz="0" w:space="0" w:color="auto"/>
        <w:left w:val="none" w:sz="0" w:space="0" w:color="auto"/>
        <w:bottom w:val="none" w:sz="0" w:space="0" w:color="auto"/>
        <w:right w:val="none" w:sz="0" w:space="0" w:color="auto"/>
      </w:divBdr>
    </w:div>
    <w:div w:id="1195537361">
      <w:bodyDiv w:val="1"/>
      <w:marLeft w:val="0"/>
      <w:marRight w:val="0"/>
      <w:marTop w:val="0"/>
      <w:marBottom w:val="0"/>
      <w:divBdr>
        <w:top w:val="none" w:sz="0" w:space="0" w:color="auto"/>
        <w:left w:val="none" w:sz="0" w:space="0" w:color="auto"/>
        <w:bottom w:val="none" w:sz="0" w:space="0" w:color="auto"/>
        <w:right w:val="none" w:sz="0" w:space="0" w:color="auto"/>
      </w:divBdr>
      <w:divsChild>
        <w:div w:id="1640694541">
          <w:marLeft w:val="0"/>
          <w:marRight w:val="0"/>
          <w:marTop w:val="0"/>
          <w:marBottom w:val="0"/>
          <w:divBdr>
            <w:top w:val="none" w:sz="0" w:space="0" w:color="auto"/>
            <w:left w:val="none" w:sz="0" w:space="0" w:color="auto"/>
            <w:bottom w:val="none" w:sz="0" w:space="0" w:color="auto"/>
            <w:right w:val="none" w:sz="0" w:space="0" w:color="auto"/>
          </w:divBdr>
        </w:div>
        <w:div w:id="214044500">
          <w:marLeft w:val="0"/>
          <w:marRight w:val="0"/>
          <w:marTop w:val="0"/>
          <w:marBottom w:val="0"/>
          <w:divBdr>
            <w:top w:val="none" w:sz="0" w:space="0" w:color="auto"/>
            <w:left w:val="none" w:sz="0" w:space="0" w:color="auto"/>
            <w:bottom w:val="none" w:sz="0" w:space="0" w:color="auto"/>
            <w:right w:val="none" w:sz="0" w:space="0" w:color="auto"/>
          </w:divBdr>
        </w:div>
        <w:div w:id="546574411">
          <w:marLeft w:val="0"/>
          <w:marRight w:val="0"/>
          <w:marTop w:val="0"/>
          <w:marBottom w:val="0"/>
          <w:divBdr>
            <w:top w:val="none" w:sz="0" w:space="0" w:color="auto"/>
            <w:left w:val="none" w:sz="0" w:space="0" w:color="auto"/>
            <w:bottom w:val="none" w:sz="0" w:space="0" w:color="auto"/>
            <w:right w:val="none" w:sz="0" w:space="0" w:color="auto"/>
          </w:divBdr>
        </w:div>
        <w:div w:id="173299707">
          <w:marLeft w:val="0"/>
          <w:marRight w:val="0"/>
          <w:marTop w:val="0"/>
          <w:marBottom w:val="0"/>
          <w:divBdr>
            <w:top w:val="none" w:sz="0" w:space="0" w:color="auto"/>
            <w:left w:val="none" w:sz="0" w:space="0" w:color="auto"/>
            <w:bottom w:val="none" w:sz="0" w:space="0" w:color="auto"/>
            <w:right w:val="none" w:sz="0" w:space="0" w:color="auto"/>
          </w:divBdr>
        </w:div>
      </w:divsChild>
    </w:div>
    <w:div w:id="1405955979">
      <w:bodyDiv w:val="1"/>
      <w:marLeft w:val="0"/>
      <w:marRight w:val="0"/>
      <w:marTop w:val="0"/>
      <w:marBottom w:val="0"/>
      <w:divBdr>
        <w:top w:val="none" w:sz="0" w:space="0" w:color="auto"/>
        <w:left w:val="none" w:sz="0" w:space="0" w:color="auto"/>
        <w:bottom w:val="none" w:sz="0" w:space="0" w:color="auto"/>
        <w:right w:val="none" w:sz="0" w:space="0" w:color="auto"/>
      </w:divBdr>
    </w:div>
    <w:div w:id="1814247890">
      <w:bodyDiv w:val="1"/>
      <w:marLeft w:val="0"/>
      <w:marRight w:val="0"/>
      <w:marTop w:val="0"/>
      <w:marBottom w:val="0"/>
      <w:divBdr>
        <w:top w:val="none" w:sz="0" w:space="0" w:color="auto"/>
        <w:left w:val="none" w:sz="0" w:space="0" w:color="auto"/>
        <w:bottom w:val="none" w:sz="0" w:space="0" w:color="auto"/>
        <w:right w:val="none" w:sz="0" w:space="0" w:color="auto"/>
      </w:divBdr>
    </w:div>
    <w:div w:id="1925801359">
      <w:bodyDiv w:val="1"/>
      <w:marLeft w:val="0"/>
      <w:marRight w:val="0"/>
      <w:marTop w:val="0"/>
      <w:marBottom w:val="0"/>
      <w:divBdr>
        <w:top w:val="none" w:sz="0" w:space="0" w:color="auto"/>
        <w:left w:val="none" w:sz="0" w:space="0" w:color="auto"/>
        <w:bottom w:val="none" w:sz="0" w:space="0" w:color="auto"/>
        <w:right w:val="none" w:sz="0" w:space="0" w:color="auto"/>
      </w:divBdr>
    </w:div>
    <w:div w:id="2000571470">
      <w:bodyDiv w:val="1"/>
      <w:marLeft w:val="0"/>
      <w:marRight w:val="0"/>
      <w:marTop w:val="0"/>
      <w:marBottom w:val="0"/>
      <w:divBdr>
        <w:top w:val="none" w:sz="0" w:space="0" w:color="auto"/>
        <w:left w:val="none" w:sz="0" w:space="0" w:color="auto"/>
        <w:bottom w:val="none" w:sz="0" w:space="0" w:color="auto"/>
        <w:right w:val="none" w:sz="0" w:space="0" w:color="auto"/>
      </w:divBdr>
    </w:div>
    <w:div w:id="208706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peninsulaskatingclub.org/competitions" TargetMode="External"/><Relationship Id="rId12" Type="http://schemas.openxmlformats.org/officeDocument/2006/relationships/hyperlink" Target="https://nam02.safelinks.protection.outlook.com/?url=https%3A%2F%2Fpublic.3.basecamp.com%2Fp%2F4sm9veGJYYBC77MSmYhLK8eM&amp;data=05%7C01%7Cmepulls%40usfigureskating.org%7Cb655b220bc04434de4a608db8d1cc66a%7C964257e804cb48ecab7c63de46e7cfd4%7C0%7C0%7C638258926966628930%7CUnknown%7CTWFpbGZsb3d8eyJWIjoiMC4wLjAwMDAiLCJQIjoiV2luMzIiLCJBTiI6Ik1haWwiLCJXVCI6Mn0%3D%7C3000%7C%7C%7C&amp;sdata=Su8kXwQTAoVUBi%2FxEal%2FjP2YIblXCregHRzL%2FtDkQ4c%3D&amp;reserved=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sharksiceatsanjose.com/about-us/parking-options" TargetMode="External"/><Relationship Id="rId11" Type="http://schemas.openxmlformats.org/officeDocument/2006/relationships/hyperlink" Target="https://nam02.safelinks.protection.outlook.com/?url=https%3A%2F%2Fwww.usfsaonline.org%2FEvent%2FCompetitionProfileOverview&amp;data=05%7C01%7Cmepulls%40usfigureskating.org%7Cb655b220bc04434de4a608db8d1cc66a%7C964257e804cb48ecab7c63de46e7cfd4%7C0%7C0%7C638258926966628930%7CUnknown%7CTWFpbGZsb3d8eyJWIjoiMC4wLjAwMDAiLCJQIjoiV2luMzIiLCJBTiI6Ik1haWwiLCJXVCI6Mn0%3D%7C3000%7C%7C%7C&amp;sdata=kscXfkGterMLFRbNW3bRnyRWmu2lW096gkTM%2B4AIPN4%3D&amp;reserved=0"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nam02.safelinks.protection.outlook.com/?url=https%3A%2F%2Fm.usfigureskating.org%2Fmy-competitions%2F&amp;data=05%7C01%7Cmepulls%40usfigureskating.org%7Cb655b220bc04434de4a608db8d1cc66a%7C964257e804cb48ecab7c63de46e7cfd4%7C0%7C0%7C638258926966628930%7CUnknown%7CTWFpbGZsb3d8eyJWIjoiMC4wLjAwMDAiLCJQIjoiV2luMzIiLCJBTiI6Ik1haWwiLCJXVCI6Mn0%3D%7C3000%7C%7C%7C&amp;sdata=NDfjnid1LYFrJ5nkAVZjiek8Q%2BB1T%2FV0ktkEL0DGRRM%3D&amp;reserved=0" TargetMode="External"/><Relationship Id="rId4" Type="http://schemas.openxmlformats.org/officeDocument/2006/relationships/webSettings" Target="webSettings.xml"/><Relationship Id="rId9" Type="http://schemas.openxmlformats.org/officeDocument/2006/relationships/hyperlink" Target="https://www.peninsulaskatingclub.org/_files/ugd/2be1ce_69ccf18b023d498baa687d2651ec2434.pdf"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6</Pages>
  <Words>945</Words>
  <Characters>5388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Price</dc:creator>
  <cp:keywords/>
  <dc:description/>
  <cp:lastModifiedBy>Linda Price</cp:lastModifiedBy>
  <cp:revision>13</cp:revision>
  <dcterms:created xsi:type="dcterms:W3CDTF">2023-07-28T13:59:00Z</dcterms:created>
  <dcterms:modified xsi:type="dcterms:W3CDTF">2023-07-28T15:55:00Z</dcterms:modified>
</cp:coreProperties>
</file>